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D49" w:rsidRPr="00987D49" w:rsidRDefault="00987D49" w:rsidP="00987D49">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987D49">
        <w:rPr>
          <w:rFonts w:ascii="Helvetica" w:eastAsia="宋体" w:hAnsi="Helvetica" w:cs="Helvetica"/>
          <w:color w:val="000000"/>
          <w:kern w:val="0"/>
          <w:sz w:val="36"/>
          <w:szCs w:val="36"/>
        </w:rPr>
        <w:t>创业维艰</w:t>
      </w:r>
    </w:p>
    <w:bookmarkEnd w:id="0"/>
    <w:p w:rsidR="00987D49" w:rsidRPr="00987D49" w:rsidRDefault="00987D49" w:rsidP="00987D49">
      <w:pPr>
        <w:widowControl/>
        <w:shd w:val="clear" w:color="auto" w:fill="FFFFFF"/>
        <w:spacing w:line="384" w:lineRule="atLeast"/>
        <w:jc w:val="left"/>
        <w:rPr>
          <w:rFonts w:ascii="Helvetica" w:eastAsia="宋体" w:hAnsi="Helvetica" w:cs="Helvetica"/>
          <w:color w:val="000000"/>
          <w:kern w:val="0"/>
          <w:sz w:val="2"/>
          <w:szCs w:val="2"/>
        </w:rPr>
      </w:pPr>
      <w:r w:rsidRPr="00987D49">
        <w:rPr>
          <w:rFonts w:ascii="Helvetica" w:eastAsia="宋体" w:hAnsi="Helvetica" w:cs="Helvetica"/>
          <w:color w:val="8C8C8C"/>
          <w:kern w:val="0"/>
          <w:sz w:val="24"/>
          <w:szCs w:val="24"/>
        </w:rPr>
        <w:t>2015</w:t>
      </w:r>
      <w:r w:rsidRPr="00987D49">
        <w:rPr>
          <w:rFonts w:ascii="Helvetica" w:eastAsia="宋体" w:hAnsi="Helvetica" w:cs="Helvetica"/>
          <w:color w:val="8C8C8C"/>
          <w:kern w:val="0"/>
          <w:sz w:val="24"/>
          <w:szCs w:val="24"/>
        </w:rPr>
        <w:t>年</w:t>
      </w:r>
      <w:r w:rsidRPr="00987D49">
        <w:rPr>
          <w:rFonts w:ascii="Helvetica" w:eastAsia="宋体" w:hAnsi="Helvetica" w:cs="Helvetica"/>
          <w:color w:val="8C8C8C"/>
          <w:kern w:val="0"/>
          <w:sz w:val="24"/>
          <w:szCs w:val="24"/>
        </w:rPr>
        <w:t>05</w:t>
      </w:r>
      <w:r w:rsidRPr="00987D49">
        <w:rPr>
          <w:rFonts w:ascii="Helvetica" w:eastAsia="宋体" w:hAnsi="Helvetica" w:cs="Helvetica"/>
          <w:color w:val="8C8C8C"/>
          <w:kern w:val="0"/>
          <w:sz w:val="24"/>
          <w:szCs w:val="24"/>
        </w:rPr>
        <w:t>月</w:t>
      </w:r>
      <w:r w:rsidRPr="00987D49">
        <w:rPr>
          <w:rFonts w:ascii="Helvetica" w:eastAsia="宋体" w:hAnsi="Helvetica" w:cs="Helvetica"/>
          <w:color w:val="8C8C8C"/>
          <w:kern w:val="0"/>
          <w:sz w:val="24"/>
          <w:szCs w:val="24"/>
        </w:rPr>
        <w:t>29</w:t>
      </w:r>
      <w:r w:rsidRPr="00987D49">
        <w:rPr>
          <w:rFonts w:ascii="Helvetica" w:eastAsia="宋体" w:hAnsi="Helvetica" w:cs="Helvetica"/>
          <w:color w:val="8C8C8C"/>
          <w:kern w:val="0"/>
          <w:sz w:val="24"/>
          <w:szCs w:val="24"/>
        </w:rPr>
        <w:t>日</w:t>
      </w:r>
      <w:r w:rsidRPr="00987D49">
        <w:rPr>
          <w:rFonts w:ascii="Helvetica" w:eastAsia="宋体" w:hAnsi="Helvetica" w:cs="Helvetica"/>
          <w:color w:val="000000"/>
          <w:kern w:val="0"/>
          <w:sz w:val="2"/>
          <w:szCs w:val="2"/>
        </w:rPr>
        <w:t> </w:t>
      </w:r>
      <w:r w:rsidRPr="00987D49">
        <w:rPr>
          <w:rFonts w:ascii="Helvetica" w:eastAsia="宋体" w:hAnsi="Helvetica" w:cs="Helvetica"/>
          <w:noProof/>
          <w:color w:val="8C8C8C"/>
          <w:kern w:val="0"/>
          <w:sz w:val="24"/>
          <w:szCs w:val="24"/>
        </w:rPr>
        <w:drawing>
          <wp:inline distT="0" distB="0" distL="0" distR="0">
            <wp:extent cx="570865" cy="570865"/>
            <wp:effectExtent l="0" t="0" r="635" b="635"/>
            <wp:docPr id="6" name="图片 6"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987D49">
        <w:rPr>
          <w:rFonts w:ascii="Helvetica" w:eastAsia="宋体" w:hAnsi="Helvetica" w:cs="Helvetica"/>
          <w:color w:val="000000"/>
          <w:kern w:val="0"/>
          <w:sz w:val="2"/>
          <w:szCs w:val="2"/>
        </w:rPr>
        <w:t> </w:t>
      </w:r>
      <w:r w:rsidRPr="00987D49">
        <w:rPr>
          <w:rFonts w:ascii="Helvetica" w:eastAsia="宋体" w:hAnsi="Helvetica" w:cs="Helvetica"/>
          <w:color w:val="8C8C8C"/>
          <w:kern w:val="0"/>
          <w:sz w:val="24"/>
          <w:szCs w:val="24"/>
        </w:rPr>
        <w:t>樊登读书会</w:t>
      </w:r>
    </w:p>
    <w:p w:rsidR="00987D49" w:rsidRPr="00987D49" w:rsidRDefault="00987D49" w:rsidP="00987D49">
      <w:pPr>
        <w:widowControl/>
        <w:shd w:val="clear" w:color="auto" w:fill="FFFFFF"/>
        <w:spacing w:before="75" w:after="75"/>
        <w:jc w:val="center"/>
        <w:rPr>
          <w:rFonts w:ascii="Arial" w:eastAsia="宋体" w:hAnsi="Arial" w:cs="Arial"/>
          <w:color w:val="3E3E3E"/>
          <w:kern w:val="0"/>
          <w:sz w:val="23"/>
          <w:szCs w:val="23"/>
        </w:rPr>
      </w:pPr>
      <w:r w:rsidRPr="00987D49">
        <w:rPr>
          <w:rFonts w:ascii="Arial" w:eastAsia="宋体" w:hAnsi="Arial" w:cs="Arial"/>
          <w:color w:val="3E3E3E"/>
          <w:kern w:val="0"/>
          <w:sz w:val="23"/>
          <w:szCs w:val="23"/>
        </w:rPr>
        <w:t>此为会员专享内容</w:t>
      </w:r>
    </w:p>
    <w:p w:rsidR="00987D49" w:rsidRPr="00987D49" w:rsidRDefault="00987D49" w:rsidP="00987D49">
      <w:pPr>
        <w:widowControl/>
        <w:shd w:val="clear" w:color="auto" w:fill="FFFFFF"/>
        <w:spacing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  </w:t>
      </w:r>
      <w:r w:rsidRPr="00987D49">
        <w:rPr>
          <w:rFonts w:ascii="Arial" w:eastAsia="宋体" w:hAnsi="Arial" w:cs="Arial"/>
          <w:noProof/>
          <w:color w:val="3E3E3E"/>
          <w:kern w:val="0"/>
          <w:sz w:val="23"/>
          <w:szCs w:val="23"/>
        </w:rPr>
        <w:drawing>
          <wp:inline distT="0" distB="0" distL="0" distR="0">
            <wp:extent cx="6671310" cy="4923155"/>
            <wp:effectExtent l="0" t="0" r="0" b="0"/>
            <wp:docPr id="5" name="图片 5" descr="https://mmbiz.qlogo.cn/mmbiz/ZWA3a8h9dUc0l99XpIw1gBuIMdq7HT9pxHcoiaicQs2rS0ic4ibE6I9ibF9iatx5xt7yKa7d3IafaGGymc8P30qsDqUA/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biz.qlogo.cn/mmbiz/ZWA3a8h9dUc0l99XpIw1gBuIMdq7HT9pxHcoiaicQs2rS0ic4ibE6I9ibF9iatx5xt7yKa7d3IafaGGymc8P30qsDqUA/0?wx_fmt=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1310" cy="4923155"/>
                    </a:xfrm>
                    <a:prstGeom prst="rect">
                      <a:avLst/>
                    </a:prstGeom>
                    <a:noFill/>
                    <a:ln>
                      <a:noFill/>
                    </a:ln>
                  </pic:spPr>
                </pic:pic>
              </a:graphicData>
            </a:graphic>
          </wp:inline>
        </w:drawing>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如何完成比难更难的事。</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作者简介</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25" style="width:0;height:1.5pt" o:hralign="center" o:hrstd="t" o:hr="t" fillcolor="#a0a0a0" stroked="f"/>
        </w:pic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本</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霍洛维茨（</w:t>
      </w:r>
      <w:r w:rsidRPr="00987D49">
        <w:rPr>
          <w:rFonts w:ascii="Arial" w:eastAsia="宋体" w:hAnsi="Arial" w:cs="Arial"/>
          <w:color w:val="3E3E3E"/>
          <w:kern w:val="0"/>
          <w:sz w:val="23"/>
          <w:szCs w:val="23"/>
        </w:rPr>
        <w:t>Ben Horowitz</w:t>
      </w:r>
      <w:r w:rsidRPr="00987D49">
        <w:rPr>
          <w:rFonts w:ascii="Arial" w:eastAsia="宋体" w:hAnsi="Arial" w:cs="Arial"/>
          <w:color w:val="3E3E3E"/>
          <w:kern w:val="0"/>
          <w:sz w:val="23"/>
          <w:szCs w:val="23"/>
        </w:rPr>
        <w:t>）</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硅谷最早一批的互联网先驱人物，被马克</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扎克伯格称为</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我们这些硅谷年轻企业家的管理导师</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lastRenderedPageBreak/>
        <w:t>1999</w:t>
      </w:r>
      <w:r w:rsidRPr="00987D49">
        <w:rPr>
          <w:rFonts w:ascii="Arial" w:eastAsia="宋体" w:hAnsi="Arial" w:cs="Arial"/>
          <w:color w:val="3E3E3E"/>
          <w:kern w:val="0"/>
          <w:sz w:val="23"/>
          <w:szCs w:val="23"/>
        </w:rPr>
        <w:t>年与网景之父马克</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安德森共同创立</w:t>
      </w:r>
      <w:r w:rsidRPr="00987D49">
        <w:rPr>
          <w:rFonts w:ascii="Arial" w:eastAsia="宋体" w:hAnsi="Arial" w:cs="Arial"/>
          <w:color w:val="3E3E3E"/>
          <w:kern w:val="0"/>
          <w:sz w:val="23"/>
          <w:szCs w:val="23"/>
        </w:rPr>
        <w:t>Loudcloud</w:t>
      </w:r>
      <w:r w:rsidRPr="00987D49">
        <w:rPr>
          <w:rFonts w:ascii="Arial" w:eastAsia="宋体" w:hAnsi="Arial" w:cs="Arial"/>
          <w:color w:val="3E3E3E"/>
          <w:kern w:val="0"/>
          <w:sz w:val="23"/>
          <w:szCs w:val="23"/>
        </w:rPr>
        <w:t>公司（后转型为</w:t>
      </w:r>
      <w:r w:rsidRPr="00987D49">
        <w:rPr>
          <w:rFonts w:ascii="Arial" w:eastAsia="宋体" w:hAnsi="Arial" w:cs="Arial"/>
          <w:color w:val="3E3E3E"/>
          <w:kern w:val="0"/>
          <w:sz w:val="23"/>
          <w:szCs w:val="23"/>
        </w:rPr>
        <w:t>Opsware</w:t>
      </w:r>
      <w:r w:rsidRPr="00987D49">
        <w:rPr>
          <w:rFonts w:ascii="Arial" w:eastAsia="宋体" w:hAnsi="Arial" w:cs="Arial"/>
          <w:color w:val="3E3E3E"/>
          <w:kern w:val="0"/>
          <w:sz w:val="23"/>
          <w:szCs w:val="23"/>
        </w:rPr>
        <w:t>公司），在互联网泡沫的恶劣大环境下，数次带领公司起死回生，并最终成功以</w:t>
      </w:r>
      <w:r w:rsidRPr="00987D49">
        <w:rPr>
          <w:rFonts w:ascii="Arial" w:eastAsia="宋体" w:hAnsi="Arial" w:cs="Arial"/>
          <w:color w:val="3E3E3E"/>
          <w:kern w:val="0"/>
          <w:sz w:val="23"/>
          <w:szCs w:val="23"/>
        </w:rPr>
        <w:t>16</w:t>
      </w:r>
      <w:r w:rsidRPr="00987D49">
        <w:rPr>
          <w:rFonts w:ascii="Arial" w:eastAsia="宋体" w:hAnsi="Arial" w:cs="Arial"/>
          <w:color w:val="3E3E3E"/>
          <w:kern w:val="0"/>
          <w:sz w:val="23"/>
          <w:szCs w:val="23"/>
        </w:rPr>
        <w:t>亿美元的高价将公司出售给惠普。</w:t>
      </w:r>
      <w:r w:rsidRPr="00987D49">
        <w:rPr>
          <w:rFonts w:ascii="Arial" w:eastAsia="宋体" w:hAnsi="Arial" w:cs="Arial"/>
          <w:color w:val="3E3E3E"/>
          <w:kern w:val="0"/>
          <w:sz w:val="23"/>
          <w:szCs w:val="23"/>
        </w:rPr>
        <w:t>2009</w:t>
      </w:r>
      <w:r w:rsidRPr="00987D49">
        <w:rPr>
          <w:rFonts w:ascii="Arial" w:eastAsia="宋体" w:hAnsi="Arial" w:cs="Arial"/>
          <w:color w:val="3E3E3E"/>
          <w:kern w:val="0"/>
          <w:sz w:val="23"/>
          <w:szCs w:val="23"/>
        </w:rPr>
        <w:t>年再次与马克</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安德森联手创立了风险投资公司</w:t>
      </w:r>
      <w:r w:rsidRPr="00987D49">
        <w:rPr>
          <w:rFonts w:ascii="Arial" w:eastAsia="宋体" w:hAnsi="Arial" w:cs="Arial"/>
          <w:color w:val="3E3E3E"/>
          <w:kern w:val="0"/>
          <w:sz w:val="23"/>
          <w:szCs w:val="23"/>
        </w:rPr>
        <w:t>Andreessen Horowitz</w:t>
      </w:r>
      <w:r w:rsidRPr="00987D49">
        <w:rPr>
          <w:rFonts w:ascii="Arial" w:eastAsia="宋体" w:hAnsi="Arial" w:cs="Arial"/>
          <w:color w:val="3E3E3E"/>
          <w:kern w:val="0"/>
          <w:sz w:val="23"/>
          <w:szCs w:val="23"/>
        </w:rPr>
        <w:t>，公司在成立短短三年时间里，就跻身成为硅谷最顶尖的风投公司之一，经过三轮融资获得了高达</w:t>
      </w:r>
      <w:r w:rsidRPr="00987D49">
        <w:rPr>
          <w:rFonts w:ascii="Arial" w:eastAsia="宋体" w:hAnsi="Arial" w:cs="Arial"/>
          <w:color w:val="3E3E3E"/>
          <w:kern w:val="0"/>
          <w:sz w:val="23"/>
          <w:szCs w:val="23"/>
        </w:rPr>
        <w:t xml:space="preserve"> 27 </w:t>
      </w:r>
      <w:r w:rsidRPr="00987D49">
        <w:rPr>
          <w:rFonts w:ascii="Arial" w:eastAsia="宋体" w:hAnsi="Arial" w:cs="Arial"/>
          <w:color w:val="3E3E3E"/>
          <w:kern w:val="0"/>
          <w:sz w:val="23"/>
          <w:szCs w:val="23"/>
        </w:rPr>
        <w:t>亿美元的资金，投资了包括</w:t>
      </w:r>
      <w:r w:rsidRPr="00987D49">
        <w:rPr>
          <w:rFonts w:ascii="Arial" w:eastAsia="宋体" w:hAnsi="Arial" w:cs="Arial"/>
          <w:color w:val="3E3E3E"/>
          <w:kern w:val="0"/>
          <w:sz w:val="23"/>
          <w:szCs w:val="23"/>
        </w:rPr>
        <w:t xml:space="preserve"> Skype, Facebook, Instagram, Twitter, Foursquare, Pinterest, Airbnb, Fab, Groupona</w:t>
      </w:r>
      <w:r w:rsidRPr="00987D49">
        <w:rPr>
          <w:rFonts w:ascii="Arial" w:eastAsia="宋体" w:hAnsi="Arial" w:cs="Arial"/>
          <w:color w:val="3E3E3E"/>
          <w:kern w:val="0"/>
          <w:sz w:val="23"/>
          <w:szCs w:val="23"/>
        </w:rPr>
        <w:t>在内的众多知名互联网企业。</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本</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霍洛维茨也被外媒誉为</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硅谷最牛的</w:t>
      </w:r>
      <w:r w:rsidRPr="00987D49">
        <w:rPr>
          <w:rFonts w:ascii="Arial" w:eastAsia="宋体" w:hAnsi="Arial" w:cs="Arial"/>
          <w:color w:val="3E3E3E"/>
          <w:kern w:val="0"/>
          <w:sz w:val="23"/>
          <w:szCs w:val="23"/>
        </w:rPr>
        <w:t>50</w:t>
      </w:r>
      <w:r w:rsidRPr="00987D49">
        <w:rPr>
          <w:rFonts w:ascii="Arial" w:eastAsia="宋体" w:hAnsi="Arial" w:cs="Arial"/>
          <w:color w:val="3E3E3E"/>
          <w:kern w:val="0"/>
          <w:sz w:val="23"/>
          <w:szCs w:val="23"/>
        </w:rPr>
        <w:t>个天使投资人</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之一。</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艰难的创业</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26" style="width:0;height:1.5pt" o:hralign="center" o:hrstd="t" o:hr="t" fillcolor="#a0a0a0" stroked="f"/>
        </w:pic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大学毕业后作者加入了互联网的标志性企业网景（</w:t>
      </w:r>
      <w:r w:rsidRPr="00987D49">
        <w:rPr>
          <w:rFonts w:ascii="Arial" w:eastAsia="宋体" w:hAnsi="Arial" w:cs="Arial"/>
          <w:color w:val="3E3E3E"/>
          <w:kern w:val="0"/>
          <w:sz w:val="23"/>
          <w:szCs w:val="23"/>
        </w:rPr>
        <w:t>Netscape</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1995</w:t>
      </w:r>
      <w:r w:rsidRPr="00987D49">
        <w:rPr>
          <w:rFonts w:ascii="Arial" w:eastAsia="宋体" w:hAnsi="Arial" w:cs="Arial"/>
          <w:color w:val="3E3E3E"/>
          <w:kern w:val="0"/>
          <w:sz w:val="23"/>
          <w:szCs w:val="23"/>
        </w:rPr>
        <w:t>年</w:t>
      </w:r>
      <w:r w:rsidRPr="00987D49">
        <w:rPr>
          <w:rFonts w:ascii="Arial" w:eastAsia="宋体" w:hAnsi="Arial" w:cs="Arial"/>
          <w:color w:val="3E3E3E"/>
          <w:kern w:val="0"/>
          <w:sz w:val="23"/>
          <w:szCs w:val="23"/>
        </w:rPr>
        <w:t>8</w:t>
      </w:r>
      <w:r w:rsidRPr="00987D49">
        <w:rPr>
          <w:rFonts w:ascii="Arial" w:eastAsia="宋体" w:hAnsi="Arial" w:cs="Arial"/>
          <w:color w:val="3E3E3E"/>
          <w:kern w:val="0"/>
          <w:sz w:val="23"/>
          <w:szCs w:val="23"/>
        </w:rPr>
        <w:t>月网景上市，他们的竞争对手是微软的</w:t>
      </w:r>
      <w:r w:rsidRPr="00987D49">
        <w:rPr>
          <w:rFonts w:ascii="Arial" w:eastAsia="宋体" w:hAnsi="Arial" w:cs="Arial"/>
          <w:color w:val="3E3E3E"/>
          <w:kern w:val="0"/>
          <w:sz w:val="23"/>
          <w:szCs w:val="23"/>
        </w:rPr>
        <w:t>IE</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1998</w:t>
      </w:r>
      <w:r w:rsidRPr="00987D49">
        <w:rPr>
          <w:rFonts w:ascii="Arial" w:eastAsia="宋体" w:hAnsi="Arial" w:cs="Arial"/>
          <w:color w:val="3E3E3E"/>
          <w:kern w:val="0"/>
          <w:sz w:val="23"/>
          <w:szCs w:val="23"/>
        </w:rPr>
        <w:t>年，迫于竞争的压力网景卖给了</w:t>
      </w:r>
      <w:r w:rsidRPr="00987D49">
        <w:rPr>
          <w:rFonts w:ascii="Arial" w:eastAsia="宋体" w:hAnsi="Arial" w:cs="Arial"/>
          <w:color w:val="3E3E3E"/>
          <w:kern w:val="0"/>
          <w:sz w:val="23"/>
          <w:szCs w:val="23"/>
        </w:rPr>
        <w:t>AOL</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1999</w:t>
      </w:r>
      <w:r w:rsidRPr="00987D49">
        <w:rPr>
          <w:rFonts w:ascii="Arial" w:eastAsia="宋体" w:hAnsi="Arial" w:cs="Arial"/>
          <w:color w:val="3E3E3E"/>
          <w:kern w:val="0"/>
          <w:sz w:val="23"/>
          <w:szCs w:val="23"/>
        </w:rPr>
        <w:t>年作者创办了</w:t>
      </w:r>
      <w:r w:rsidRPr="00987D49">
        <w:rPr>
          <w:rFonts w:ascii="Arial" w:eastAsia="宋体" w:hAnsi="Arial" w:cs="Arial"/>
          <w:color w:val="3E3E3E"/>
          <w:kern w:val="0"/>
          <w:sz w:val="23"/>
          <w:szCs w:val="23"/>
        </w:rPr>
        <w:t>Loudcloud</w:t>
      </w:r>
      <w:r w:rsidRPr="00987D49">
        <w:rPr>
          <w:rFonts w:ascii="Arial" w:eastAsia="宋体" w:hAnsi="Arial" w:cs="Arial"/>
          <w:color w:val="3E3E3E"/>
          <w:kern w:val="0"/>
          <w:sz w:val="23"/>
          <w:szCs w:val="23"/>
        </w:rPr>
        <w:t>。不断融资，不断扩张。这时互联网泡沫破灭，融资无门。走投无路时，他们决定上市。上市后股价从</w:t>
      </w:r>
      <w:r w:rsidRPr="00987D49">
        <w:rPr>
          <w:rFonts w:ascii="Arial" w:eastAsia="宋体" w:hAnsi="Arial" w:cs="Arial"/>
          <w:color w:val="3E3E3E"/>
          <w:kern w:val="0"/>
          <w:sz w:val="23"/>
          <w:szCs w:val="23"/>
        </w:rPr>
        <w:t>6</w:t>
      </w:r>
      <w:r w:rsidRPr="00987D49">
        <w:rPr>
          <w:rFonts w:ascii="Arial" w:eastAsia="宋体" w:hAnsi="Arial" w:cs="Arial"/>
          <w:color w:val="3E3E3E"/>
          <w:kern w:val="0"/>
          <w:sz w:val="23"/>
          <w:szCs w:val="23"/>
        </w:rPr>
        <w:t>美元跌至</w:t>
      </w: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美元。就在情况变好，股价上升时，又遇到</w:t>
      </w:r>
      <w:r w:rsidRPr="00987D49">
        <w:rPr>
          <w:rFonts w:ascii="Arial" w:eastAsia="宋体" w:hAnsi="Arial" w:cs="Arial"/>
          <w:color w:val="3E3E3E"/>
          <w:kern w:val="0"/>
          <w:sz w:val="23"/>
          <w:szCs w:val="23"/>
        </w:rPr>
        <w:t>911</w:t>
      </w:r>
      <w:r w:rsidRPr="00987D49">
        <w:rPr>
          <w:rFonts w:ascii="Arial" w:eastAsia="宋体" w:hAnsi="Arial" w:cs="Arial"/>
          <w:color w:val="3E3E3E"/>
          <w:kern w:val="0"/>
          <w:sz w:val="23"/>
          <w:szCs w:val="23"/>
        </w:rPr>
        <w:t>事件。大客户撤单、破产，导致</w:t>
      </w:r>
      <w:r w:rsidRPr="00987D49">
        <w:rPr>
          <w:rFonts w:ascii="Arial" w:eastAsia="宋体" w:hAnsi="Arial" w:cs="Arial"/>
          <w:color w:val="3E3E3E"/>
          <w:kern w:val="0"/>
          <w:sz w:val="23"/>
          <w:szCs w:val="23"/>
        </w:rPr>
        <w:t>Loudcloud</w:t>
      </w:r>
      <w:r w:rsidRPr="00987D49">
        <w:rPr>
          <w:rFonts w:ascii="Arial" w:eastAsia="宋体" w:hAnsi="Arial" w:cs="Arial"/>
          <w:color w:val="3E3E3E"/>
          <w:kern w:val="0"/>
          <w:sz w:val="23"/>
          <w:szCs w:val="23"/>
        </w:rPr>
        <w:t>没有订单，最后卖掉了</w:t>
      </w:r>
      <w:r w:rsidRPr="00987D49">
        <w:rPr>
          <w:rFonts w:ascii="Arial" w:eastAsia="宋体" w:hAnsi="Arial" w:cs="Arial"/>
          <w:color w:val="3E3E3E"/>
          <w:kern w:val="0"/>
          <w:sz w:val="23"/>
          <w:szCs w:val="23"/>
        </w:rPr>
        <w:t>Loudcloud</w:t>
      </w:r>
      <w:r w:rsidRPr="00987D49">
        <w:rPr>
          <w:rFonts w:ascii="Arial" w:eastAsia="宋体" w:hAnsi="Arial" w:cs="Arial"/>
          <w:color w:val="3E3E3E"/>
          <w:kern w:val="0"/>
          <w:sz w:val="23"/>
          <w:szCs w:val="23"/>
        </w:rPr>
        <w:t>，只留下了他们一直看好的一个办公软件</w:t>
      </w:r>
      <w:r w:rsidRPr="00987D49">
        <w:rPr>
          <w:rFonts w:ascii="Arial" w:eastAsia="宋体" w:hAnsi="Arial" w:cs="Arial"/>
          <w:color w:val="3E3E3E"/>
          <w:kern w:val="0"/>
          <w:sz w:val="23"/>
          <w:szCs w:val="23"/>
        </w:rPr>
        <w:t>Opsware</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 xml:space="preserve"> Opsware</w:t>
      </w:r>
      <w:r w:rsidRPr="00987D49">
        <w:rPr>
          <w:rFonts w:ascii="Arial" w:eastAsia="宋体" w:hAnsi="Arial" w:cs="Arial"/>
          <w:color w:val="3E3E3E"/>
          <w:kern w:val="0"/>
          <w:sz w:val="23"/>
          <w:szCs w:val="23"/>
        </w:rPr>
        <w:t>上市后股价跌至</w:t>
      </w:r>
      <w:r w:rsidRPr="00987D49">
        <w:rPr>
          <w:rFonts w:ascii="Arial" w:eastAsia="宋体" w:hAnsi="Arial" w:cs="Arial"/>
          <w:color w:val="3E3E3E"/>
          <w:kern w:val="0"/>
          <w:sz w:val="23"/>
          <w:szCs w:val="23"/>
        </w:rPr>
        <w:t>0.35</w:t>
      </w:r>
      <w:r w:rsidRPr="00987D49">
        <w:rPr>
          <w:rFonts w:ascii="Arial" w:eastAsia="宋体" w:hAnsi="Arial" w:cs="Arial"/>
          <w:color w:val="3E3E3E"/>
          <w:kern w:val="0"/>
          <w:sz w:val="23"/>
          <w:szCs w:val="23"/>
        </w:rPr>
        <w:t>美元，如果不能提升到</w:t>
      </w: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美元以上的话，就会被列入低价股，经过背水一战，艰苦卓绝的努力后，股价上升到了</w:t>
      </w:r>
      <w:r w:rsidRPr="00987D49">
        <w:rPr>
          <w:rFonts w:ascii="Arial" w:eastAsia="宋体" w:hAnsi="Arial" w:cs="Arial"/>
          <w:color w:val="3E3E3E"/>
          <w:kern w:val="0"/>
          <w:sz w:val="23"/>
          <w:szCs w:val="23"/>
        </w:rPr>
        <w:t>6-8</w:t>
      </w:r>
      <w:r w:rsidRPr="00987D49">
        <w:rPr>
          <w:rFonts w:ascii="Arial" w:eastAsia="宋体" w:hAnsi="Arial" w:cs="Arial"/>
          <w:color w:val="3E3E3E"/>
          <w:kern w:val="0"/>
          <w:sz w:val="23"/>
          <w:szCs w:val="23"/>
        </w:rPr>
        <w:t>美元之间，最终以</w:t>
      </w:r>
      <w:r w:rsidRPr="00987D49">
        <w:rPr>
          <w:rFonts w:ascii="Arial" w:eastAsia="宋体" w:hAnsi="Arial" w:cs="Arial"/>
          <w:color w:val="3E3E3E"/>
          <w:kern w:val="0"/>
          <w:sz w:val="23"/>
          <w:szCs w:val="23"/>
        </w:rPr>
        <w:t>14.25</w:t>
      </w:r>
      <w:r w:rsidRPr="00987D49">
        <w:rPr>
          <w:rFonts w:ascii="Arial" w:eastAsia="宋体" w:hAnsi="Arial" w:cs="Arial"/>
          <w:color w:val="3E3E3E"/>
          <w:kern w:val="0"/>
          <w:sz w:val="23"/>
          <w:szCs w:val="23"/>
        </w:rPr>
        <w:t>美元的价格卖给了惠普，作者总算赚到了人生的第一桶金。</w:t>
      </w:r>
      <w:r w:rsidRPr="00987D49">
        <w:rPr>
          <w:rFonts w:ascii="Arial" w:eastAsia="宋体" w:hAnsi="Arial" w:cs="Arial"/>
          <w:color w:val="3E3E3E"/>
          <w:kern w:val="0"/>
          <w:sz w:val="23"/>
          <w:szCs w:val="23"/>
        </w:rPr>
        <w:t>2009</w:t>
      </w:r>
      <w:r w:rsidRPr="00987D49">
        <w:rPr>
          <w:rFonts w:ascii="Arial" w:eastAsia="宋体" w:hAnsi="Arial" w:cs="Arial"/>
          <w:color w:val="3E3E3E"/>
          <w:kern w:val="0"/>
          <w:sz w:val="23"/>
          <w:szCs w:val="23"/>
        </w:rPr>
        <w:t>年，作者和马克</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安得森创办了安德森</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霍洛维茨风险投资，三年内成为硅谷最顶尖的风投公司。</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本书的内容，基本都是作者的经验之谈，可能不像教材一样系统全面，但字字血泪。</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30"/>
          <w:szCs w:val="30"/>
        </w:rPr>
        <w:t>如何走出最挣扎的时刻</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27"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1.</w:t>
      </w:r>
      <w:r w:rsidRPr="00987D49">
        <w:rPr>
          <w:rFonts w:ascii="Arial" w:eastAsia="宋体" w:hAnsi="Arial" w:cs="Arial"/>
          <w:b/>
          <w:bCs/>
          <w:color w:val="3E3E3E"/>
          <w:kern w:val="0"/>
          <w:sz w:val="23"/>
          <w:szCs w:val="23"/>
        </w:rPr>
        <w:t>不要扛下所有责任。</w:t>
      </w:r>
      <w:r w:rsidRPr="00987D49">
        <w:rPr>
          <w:rFonts w:ascii="Arial" w:eastAsia="宋体" w:hAnsi="Arial" w:cs="Arial"/>
          <w:color w:val="3E3E3E"/>
          <w:kern w:val="0"/>
          <w:sz w:val="23"/>
          <w:szCs w:val="23"/>
        </w:rPr>
        <w:t>当你无法承受所有负担时，你要将某些负担分出去，找尽可能多的人来共同解决问题。</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2.</w:t>
      </w:r>
      <w:r w:rsidRPr="00987D49">
        <w:rPr>
          <w:rFonts w:ascii="Arial" w:eastAsia="宋体" w:hAnsi="Arial" w:cs="Arial"/>
          <w:b/>
          <w:bCs/>
          <w:color w:val="3E3E3E"/>
          <w:kern w:val="0"/>
          <w:sz w:val="23"/>
          <w:szCs w:val="23"/>
        </w:rPr>
        <w:t>这不是国际跳棋，而是国际象棋。</w:t>
      </w:r>
      <w:r w:rsidRPr="00987D49">
        <w:rPr>
          <w:rFonts w:ascii="Arial" w:eastAsia="宋体" w:hAnsi="Arial" w:cs="Arial"/>
          <w:color w:val="3E3E3E"/>
          <w:kern w:val="0"/>
          <w:sz w:val="23"/>
          <w:szCs w:val="23"/>
        </w:rPr>
        <w:t>科技行业及其复杂，无论面对看起来多么无路可走的境况，总有一步棋可走。</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3.</w:t>
      </w:r>
      <w:r w:rsidRPr="00987D49">
        <w:rPr>
          <w:rFonts w:ascii="Arial" w:eastAsia="宋体" w:hAnsi="Arial" w:cs="Arial"/>
          <w:b/>
          <w:bCs/>
          <w:color w:val="3E3E3E"/>
          <w:kern w:val="0"/>
          <w:sz w:val="23"/>
          <w:szCs w:val="23"/>
        </w:rPr>
        <w:t>只要坚持下去就有转机。</w:t>
      </w:r>
      <w:r w:rsidRPr="00987D49">
        <w:rPr>
          <w:rFonts w:ascii="Arial" w:eastAsia="宋体" w:hAnsi="Arial" w:cs="Arial"/>
          <w:color w:val="3E3E3E"/>
          <w:kern w:val="0"/>
          <w:sz w:val="23"/>
          <w:szCs w:val="23"/>
        </w:rPr>
        <w:t>科技行业的竞争日新月异，只要能坚持到明天，转机说不定就会出现。</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4.</w:t>
      </w:r>
      <w:r w:rsidRPr="00987D49">
        <w:rPr>
          <w:rFonts w:ascii="Arial" w:eastAsia="宋体" w:hAnsi="Arial" w:cs="Arial"/>
          <w:b/>
          <w:bCs/>
          <w:color w:val="3E3E3E"/>
          <w:kern w:val="0"/>
          <w:sz w:val="23"/>
          <w:szCs w:val="23"/>
        </w:rPr>
        <w:t>不要过分苛责自己。</w:t>
      </w:r>
      <w:r w:rsidRPr="00987D49">
        <w:rPr>
          <w:rFonts w:ascii="Arial" w:eastAsia="宋体" w:hAnsi="Arial" w:cs="Arial"/>
          <w:color w:val="3E3E3E"/>
          <w:kern w:val="0"/>
          <w:sz w:val="23"/>
          <w:szCs w:val="23"/>
        </w:rPr>
        <w:t>每个人都会犯错，每位</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都会犯无数错误。要正确地评估自己。</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5.</w:t>
      </w:r>
      <w:r w:rsidRPr="00987D49">
        <w:rPr>
          <w:rFonts w:ascii="Arial" w:eastAsia="宋体" w:hAnsi="Arial" w:cs="Arial"/>
          <w:b/>
          <w:bCs/>
          <w:color w:val="3E3E3E"/>
          <w:kern w:val="0"/>
          <w:sz w:val="23"/>
          <w:szCs w:val="23"/>
        </w:rPr>
        <w:t>面对挑战是区分男人和男孩的方法。</w:t>
      </w:r>
      <w:r w:rsidRPr="00987D49">
        <w:rPr>
          <w:rFonts w:ascii="Arial" w:eastAsia="宋体" w:hAnsi="Arial" w:cs="Arial"/>
          <w:color w:val="3E3E3E"/>
          <w:kern w:val="0"/>
          <w:sz w:val="23"/>
          <w:szCs w:val="23"/>
        </w:rPr>
        <w:t>这是你想要成就一番事业需要面临的无可回避的挑战。</w:t>
      </w:r>
    </w:p>
    <w:p w:rsidR="00987D49" w:rsidRPr="00987D49" w:rsidRDefault="00987D49" w:rsidP="00987D49">
      <w:pPr>
        <w:widowControl/>
        <w:shd w:val="clear" w:color="auto" w:fill="FFFFFF"/>
        <w:spacing w:before="75" w:after="75"/>
        <w:jc w:val="center"/>
        <w:rPr>
          <w:rFonts w:ascii="Arial" w:eastAsia="宋体" w:hAnsi="Arial" w:cs="Arial"/>
          <w:color w:val="3E3E3E"/>
          <w:kern w:val="0"/>
          <w:sz w:val="23"/>
          <w:szCs w:val="23"/>
        </w:rPr>
      </w:pPr>
      <w:r w:rsidRPr="00987D49">
        <w:rPr>
          <w:rFonts w:ascii="Arial" w:eastAsia="宋体" w:hAnsi="Arial" w:cs="Arial"/>
          <w:noProof/>
          <w:color w:val="3E3E3E"/>
          <w:kern w:val="0"/>
          <w:sz w:val="23"/>
          <w:szCs w:val="23"/>
        </w:rPr>
        <w:lastRenderedPageBreak/>
        <w:drawing>
          <wp:inline distT="0" distB="0" distL="0" distR="0">
            <wp:extent cx="6671310" cy="4015740"/>
            <wp:effectExtent l="0" t="0" r="0" b="3810"/>
            <wp:docPr id="4" name="图片 4" descr="https://mmbiz.qlogo.cn/mmbiz/ZWA3a8h9dUc0l99XpIw1gBuIMdq7HT9pb7lvgw5qHMtuvxx7F0HOkoH0uCAMatcgicibVHnib7iaibzuXPdGlvjXl2Q/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mbiz.qlogo.cn/mmbiz/ZWA3a8h9dUc0l99XpIw1gBuIMdq7HT9pb7lvgw5qHMtuvxx7F0HOkoH0uCAMatcgicibVHnib7iaibzuXPdGlvjXl2Q/0?wx_fmt=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1310" cy="4015740"/>
                    </a:xfrm>
                    <a:prstGeom prst="rect">
                      <a:avLst/>
                    </a:prstGeom>
                    <a:noFill/>
                    <a:ln>
                      <a:noFill/>
                    </a:ln>
                  </pic:spPr>
                </pic:pic>
              </a:graphicData>
            </a:graphic>
          </wp:inline>
        </w:drawing>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CEO</w:t>
      </w:r>
      <w:r w:rsidRPr="00987D49">
        <w:rPr>
          <w:rFonts w:ascii="Arial" w:eastAsia="宋体" w:hAnsi="Arial" w:cs="Arial"/>
          <w:b/>
          <w:bCs/>
          <w:color w:val="FFC000"/>
          <w:kern w:val="0"/>
          <w:sz w:val="30"/>
          <w:szCs w:val="30"/>
        </w:rPr>
        <w:t>必须实话实说</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28" style="width:0;height:1.5pt" o:hralign="center" o:hrstd="t" o:hr="t" fillcolor="#a0a0a0" stroked="f"/>
        </w:pic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对于公司创建者或</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而言，最重要的一条管理经验就是要绝对保持理性。要勇敢面对压力，直面恐惧，实话实说，对公司出现的问题做透明化处理，与员工共同解决在产品、营销和销售流程中出现的各种问题。</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23"/>
          <w:szCs w:val="23"/>
        </w:rPr>
        <w:t>为何要实话实说？</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1.</w:t>
      </w:r>
      <w:r w:rsidRPr="00987D49">
        <w:rPr>
          <w:rFonts w:ascii="Arial" w:eastAsia="宋体" w:hAnsi="Arial" w:cs="Arial"/>
          <w:b/>
          <w:bCs/>
          <w:color w:val="3E3E3E"/>
          <w:kern w:val="0"/>
          <w:sz w:val="23"/>
          <w:szCs w:val="23"/>
        </w:rPr>
        <w:t>信任。</w:t>
      </w:r>
      <w:r w:rsidRPr="00987D49">
        <w:rPr>
          <w:rFonts w:ascii="Arial" w:eastAsia="宋体" w:hAnsi="Arial" w:cs="Arial"/>
          <w:color w:val="3E3E3E"/>
          <w:kern w:val="0"/>
          <w:sz w:val="23"/>
          <w:szCs w:val="23"/>
        </w:rPr>
        <w:t>在人类所有交往之中，沟通量与信任程度成正比。实话实说是建立员工对</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完全信任的关键。</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2.</w:t>
      </w:r>
      <w:r w:rsidRPr="00987D49">
        <w:rPr>
          <w:rFonts w:ascii="Arial" w:eastAsia="宋体" w:hAnsi="Arial" w:cs="Arial"/>
          <w:b/>
          <w:bCs/>
          <w:color w:val="3E3E3E"/>
          <w:kern w:val="0"/>
          <w:sz w:val="23"/>
          <w:szCs w:val="23"/>
        </w:rPr>
        <w:t>参与解决问题的人越多越好。</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3.</w:t>
      </w:r>
      <w:r w:rsidRPr="00987D49">
        <w:rPr>
          <w:rFonts w:ascii="Arial" w:eastAsia="宋体" w:hAnsi="Arial" w:cs="Arial"/>
          <w:b/>
          <w:bCs/>
          <w:color w:val="3E3E3E"/>
          <w:kern w:val="0"/>
          <w:sz w:val="23"/>
          <w:szCs w:val="23"/>
        </w:rPr>
        <w:t>健康的企业文化会鼓励员工公开坏消息。</w:t>
      </w:r>
      <w:r w:rsidRPr="00987D49">
        <w:rPr>
          <w:rFonts w:ascii="Arial" w:eastAsia="宋体" w:hAnsi="Arial" w:cs="Arial"/>
          <w:color w:val="3E3E3E"/>
          <w:kern w:val="0"/>
          <w:sz w:val="23"/>
          <w:szCs w:val="23"/>
        </w:rPr>
        <w:t>只有允许自由并公开讨论问题，公司才能迅速解决问题。</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应该在企业里建立一种奖励文化，而不是惩罚文化，对那些公开提出问题并为其找到解决办法的人予以奖励。</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23"/>
          <w:szCs w:val="23"/>
        </w:rPr>
        <w:t>“</w:t>
      </w:r>
      <w:r w:rsidRPr="00987D49">
        <w:rPr>
          <w:rFonts w:ascii="Arial" w:eastAsia="宋体" w:hAnsi="Arial" w:cs="Arial"/>
          <w:b/>
          <w:bCs/>
          <w:color w:val="FFC000"/>
          <w:kern w:val="0"/>
          <w:sz w:val="23"/>
          <w:szCs w:val="23"/>
        </w:rPr>
        <w:t>请相信我。</w:t>
      </w:r>
      <w:r w:rsidRPr="00987D49">
        <w:rPr>
          <w:rFonts w:ascii="Arial" w:eastAsia="宋体" w:hAnsi="Arial" w:cs="Arial"/>
          <w:b/>
          <w:bCs/>
          <w:color w:val="FFC000"/>
          <w:kern w:val="0"/>
          <w:sz w:val="23"/>
          <w:szCs w:val="23"/>
        </w:rPr>
        <w:t>”</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请相信我</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是</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每天要对自己的员工所说的一句话：</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请相信我，我们公司前景无限；</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请相信我，这对你的事业大有裨益；</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请相信我，这会令你过上幸福的生活。</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以此让员工对</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建立起充分的信任和认同感。</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如何解雇员工？</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lastRenderedPageBreak/>
        <w:pict>
          <v:rect id="_x0000_i1029"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第一步：</w:t>
      </w:r>
      <w:r w:rsidRPr="00987D49">
        <w:rPr>
          <w:rFonts w:ascii="Arial" w:eastAsia="宋体" w:hAnsi="Arial" w:cs="Arial"/>
          <w:color w:val="3E3E3E"/>
          <w:kern w:val="0"/>
          <w:sz w:val="23"/>
          <w:szCs w:val="23"/>
        </w:rPr>
        <w:t>保持头脑清晰。</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第二步：</w:t>
      </w:r>
      <w:r w:rsidRPr="00987D49">
        <w:rPr>
          <w:rFonts w:ascii="Arial" w:eastAsia="宋体" w:hAnsi="Arial" w:cs="Arial"/>
          <w:color w:val="3E3E3E"/>
          <w:kern w:val="0"/>
          <w:sz w:val="23"/>
          <w:szCs w:val="23"/>
        </w:rPr>
        <w:t>当机立断。一旦决定裁员，那么必须尽快执行。</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第三步：</w:t>
      </w:r>
      <w:r w:rsidRPr="00987D49">
        <w:rPr>
          <w:rFonts w:ascii="Arial" w:eastAsia="宋体" w:hAnsi="Arial" w:cs="Arial"/>
          <w:color w:val="3E3E3E"/>
          <w:kern w:val="0"/>
          <w:sz w:val="23"/>
          <w:szCs w:val="23"/>
        </w:rPr>
        <w:t>对裁员的原因要有清晰的认识。</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第四步：</w:t>
      </w:r>
      <w:r w:rsidRPr="00987D49">
        <w:rPr>
          <w:rFonts w:ascii="Arial" w:eastAsia="宋体" w:hAnsi="Arial" w:cs="Arial"/>
          <w:color w:val="3E3E3E"/>
          <w:kern w:val="0"/>
          <w:sz w:val="23"/>
          <w:szCs w:val="23"/>
        </w:rPr>
        <w:t>对管理人员进行培训，这是裁员过程中的最重要的一步。</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23"/>
          <w:szCs w:val="23"/>
        </w:rPr>
        <w:t>培训管理人员的一条黄金法则：</w:t>
      </w:r>
      <w:r w:rsidRPr="00987D49">
        <w:rPr>
          <w:rFonts w:ascii="Arial" w:eastAsia="宋体" w:hAnsi="Arial" w:cs="Arial"/>
          <w:color w:val="3E3E3E"/>
          <w:kern w:val="0"/>
          <w:sz w:val="23"/>
          <w:szCs w:val="23"/>
        </w:rPr>
        <w:t>自己的员工要亲自辞退。</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公司和管理人员的声誉都取决于你的表现：昂首挺胸，勇敢面对那些曾经信任你并为你辛勤工作的员工们。</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23"/>
          <w:szCs w:val="23"/>
        </w:rPr>
        <w:t>管理人员应该做到：</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向员工简要解释目前的局势，告诉员工这是公司经营不善所致，与个人表现无关。</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向员工明确指出，员工人数过多，裁员不容商榷。</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对公司计划提供的福利和补贴等所有相关细节都要做到了然于胸。</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第五步：</w:t>
      </w:r>
      <w:r w:rsidRPr="00987D49">
        <w:rPr>
          <w:rFonts w:ascii="Arial" w:eastAsia="宋体" w:hAnsi="Arial" w:cs="Arial"/>
          <w:color w:val="3E3E3E"/>
          <w:kern w:val="0"/>
          <w:sz w:val="23"/>
          <w:szCs w:val="23"/>
        </w:rPr>
        <w:t>向公司全体人员发表讲话。</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1.CEO</w:t>
      </w:r>
      <w:r w:rsidRPr="00987D49">
        <w:rPr>
          <w:rFonts w:ascii="Arial" w:eastAsia="宋体" w:hAnsi="Arial" w:cs="Arial"/>
          <w:color w:val="3E3E3E"/>
          <w:kern w:val="0"/>
          <w:sz w:val="23"/>
          <w:szCs w:val="23"/>
        </w:rPr>
        <w:t>必须为管理者们解释裁员的合理性。</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话是说给那些留下来的人听的。</w:t>
      </w:r>
      <w:r w:rsidRPr="00987D49">
        <w:rPr>
          <w:rFonts w:ascii="Arial" w:eastAsia="宋体" w:hAnsi="Arial" w:cs="Arial"/>
          <w:color w:val="3E3E3E"/>
          <w:kern w:val="0"/>
          <w:sz w:val="23"/>
          <w:szCs w:val="23"/>
        </w:rPr>
        <w:t>”</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把握尺度，不必过度表达歉意</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第六步：</w:t>
      </w:r>
      <w:r w:rsidRPr="00987D49">
        <w:rPr>
          <w:rFonts w:ascii="Arial" w:eastAsia="宋体" w:hAnsi="Arial" w:cs="Arial"/>
          <w:color w:val="3E3E3E"/>
          <w:kern w:val="0"/>
          <w:sz w:val="23"/>
          <w:szCs w:val="23"/>
        </w:rPr>
        <w:t>一定要让大家看见你，你一定要在公司出现，更积极地参与公司事务，与大家交谈，让他们知道你对他们付出的努力心存感激。</w:t>
      </w:r>
    </w:p>
    <w:p w:rsidR="00987D49" w:rsidRPr="00987D49" w:rsidRDefault="00987D49" w:rsidP="00987D49">
      <w:pPr>
        <w:widowControl/>
        <w:shd w:val="clear" w:color="auto" w:fill="FFFFFF"/>
        <w:spacing w:before="75" w:after="75"/>
        <w:jc w:val="center"/>
        <w:rPr>
          <w:rFonts w:ascii="Arial" w:eastAsia="宋体" w:hAnsi="Arial" w:cs="Arial"/>
          <w:color w:val="3E3E3E"/>
          <w:kern w:val="0"/>
          <w:sz w:val="23"/>
          <w:szCs w:val="23"/>
        </w:rPr>
      </w:pPr>
      <w:r w:rsidRPr="00987D49">
        <w:rPr>
          <w:rFonts w:ascii="Arial" w:eastAsia="宋体" w:hAnsi="Arial" w:cs="Arial"/>
          <w:noProof/>
          <w:color w:val="3E3E3E"/>
          <w:kern w:val="0"/>
          <w:sz w:val="23"/>
          <w:szCs w:val="23"/>
        </w:rPr>
        <w:drawing>
          <wp:inline distT="0" distB="0" distL="0" distR="0">
            <wp:extent cx="6671310" cy="4359910"/>
            <wp:effectExtent l="0" t="0" r="0" b="2540"/>
            <wp:docPr id="3" name="图片 3" descr="https://mmbiz.qlogo.cn/mmbiz/ZWA3a8h9dUc0l99XpIw1gBuIMdq7HT9pY6JXUASXbqWYibqgv8IELQeoialLBOlV5Jue90474Ig4Gyeib3yGxR6Ow/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mbiz.qlogo.cn/mmbiz/ZWA3a8h9dUc0l99XpIw1gBuIMdq7HT9pY6JXUASXbqWYibqgv8IELQeoialLBOlV5Jue90474Ig4Gyeib3yGxR6Ow/0?wx_fmt=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4359910"/>
                    </a:xfrm>
                    <a:prstGeom prst="rect">
                      <a:avLst/>
                    </a:prstGeom>
                    <a:noFill/>
                    <a:ln>
                      <a:noFill/>
                    </a:ln>
                  </pic:spPr>
                </pic:pic>
              </a:graphicData>
            </a:graphic>
          </wp:inline>
        </w:drawing>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lastRenderedPageBreak/>
        <w:t>如何裁掉高管？</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0"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第一步：分析根本原因</w:t>
      </w:r>
      <w:r w:rsidRPr="00987D49">
        <w:rPr>
          <w:rFonts w:ascii="Arial" w:eastAsia="宋体" w:hAnsi="Arial" w:cs="Arial"/>
          <w:b/>
          <w:bCs/>
          <w:color w:val="3E3E3E"/>
          <w:kern w:val="0"/>
          <w:sz w:val="23"/>
          <w:szCs w:val="23"/>
        </w:rPr>
        <w:t>——</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一、公司的面试或整合系统出现了问题</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公司为什么招错了人？</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对高管的职责定位不清。</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招聘高管时，看重的不是对方的长处，而是对方没有弱点。</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小庙偏招大和尚。</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4.</w:t>
      </w:r>
      <w:r w:rsidRPr="00987D49">
        <w:rPr>
          <w:rFonts w:ascii="Arial" w:eastAsia="宋体" w:hAnsi="Arial" w:cs="Arial"/>
          <w:color w:val="3E3E3E"/>
          <w:kern w:val="0"/>
          <w:sz w:val="23"/>
          <w:szCs w:val="23"/>
        </w:rPr>
        <w:t>对招聘职位一概而论。不要招那种类型化的应聘者。</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5.</w:t>
      </w:r>
      <w:r w:rsidRPr="00987D49">
        <w:rPr>
          <w:rFonts w:ascii="Arial" w:eastAsia="宋体" w:hAnsi="Arial" w:cs="Arial"/>
          <w:color w:val="3E3E3E"/>
          <w:kern w:val="0"/>
          <w:sz w:val="23"/>
          <w:szCs w:val="23"/>
        </w:rPr>
        <w:t>管理人员</w:t>
      </w:r>
      <w:r w:rsidRPr="00987D49">
        <w:rPr>
          <w:rFonts w:ascii="Arial" w:eastAsia="宋体" w:hAnsi="Arial" w:cs="Arial"/>
          <w:color w:val="3E3E3E"/>
          <w:kern w:val="0"/>
          <w:sz w:val="23"/>
          <w:szCs w:val="23"/>
        </w:rPr>
        <w:t xml:space="preserve"> </w:t>
      </w:r>
      <w:r w:rsidRPr="00987D49">
        <w:rPr>
          <w:rFonts w:ascii="Arial" w:eastAsia="宋体" w:hAnsi="Arial" w:cs="Arial"/>
          <w:color w:val="3E3E3E"/>
          <w:kern w:val="0"/>
          <w:sz w:val="23"/>
          <w:szCs w:val="23"/>
        </w:rPr>
        <w:t>的个人抱负和公司目标相悖。</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6.</w:t>
      </w:r>
      <w:r w:rsidRPr="00987D49">
        <w:rPr>
          <w:rFonts w:ascii="Arial" w:eastAsia="宋体" w:hAnsi="Arial" w:cs="Arial"/>
          <w:color w:val="3E3E3E"/>
          <w:kern w:val="0"/>
          <w:sz w:val="23"/>
          <w:szCs w:val="23"/>
        </w:rPr>
        <w:t>没能令管理人员融入公司。</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二、有关公司规模的特殊情况。解聘高管的一个相当普遍的理由是，当公司规模扩大，高管的工作效率没能及时适应。</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三、有关公司快速扩大规模的特殊情况，此时需要聘用一位有着令其他规模相当的公司迅速壮大的成功经验的管理人员。</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第二步：告知董事会</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事实证明，解雇高管的消息最好先通过电话的方式进行个别通知，不要在董事会会议期间出其不意地宣布。等到所有人同意之后，你就可以召开一次董事会，敲定所有细节。</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第三步：为面谈做好准备</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原因要说清楚；说话要果断；确定解雇补偿金区分方案。</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第四步：准备向公司宣布消息</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正确顺序：该高管的直接下属</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其他高管</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公司其余员工</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1"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笨方法才最有效</w:t>
      </w:r>
      <w:r w:rsidRPr="00987D49">
        <w:rPr>
          <w:rFonts w:ascii="Arial" w:eastAsia="宋体" w:hAnsi="Arial" w:cs="Arial"/>
          <w:b/>
          <w:bCs/>
          <w:color w:val="3E3E3E"/>
          <w:kern w:val="0"/>
          <w:sz w:val="23"/>
          <w:szCs w:val="23"/>
        </w:rPr>
        <w:t>——</w:t>
      </w:r>
      <w:r w:rsidRPr="00987D49">
        <w:rPr>
          <w:rFonts w:ascii="Arial" w:eastAsia="宋体" w:hAnsi="Arial" w:cs="Arial"/>
          <w:color w:val="3E3E3E"/>
          <w:kern w:val="0"/>
          <w:sz w:val="23"/>
          <w:szCs w:val="23"/>
        </w:rPr>
        <w:t>研发比竞争对手更好的产品，是最有效的竞争策略，没有好的产品，任何营销策略都不能解决根本问题。</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别强调客观困难，因为没人会在意。</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不要花时间去懊恼过去，哀叹自己的痛苦，要将所有的时间花在自己可以做的事情上，因为说到底，没人会在意，只要好好经营公司就行了。</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创业公司必须重视对员工的培训</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2" style="width:0;height:1.5pt" o:hralign="center" o:hrstd="t" o:hr="t" fillcolor="#a0a0a0" stroked="f"/>
        </w:pic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首先，培训确实能够提高公司的生产力，也更容易推进绩效管理，提高产品质量。更重要的是，培训非常有利于员工留任。最好的培训导师是</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本人，作者写的很多培训文件至今还在被人们使用。比如：好的产品经理和坏的产品经理。</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23"/>
          <w:szCs w:val="23"/>
        </w:rPr>
        <w:t>如何对员工进行培训？</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1.</w:t>
      </w:r>
      <w:r w:rsidRPr="00987D49">
        <w:rPr>
          <w:rFonts w:ascii="Arial" w:eastAsia="宋体" w:hAnsi="Arial" w:cs="Arial"/>
          <w:b/>
          <w:bCs/>
          <w:color w:val="3E3E3E"/>
          <w:kern w:val="0"/>
          <w:sz w:val="23"/>
          <w:szCs w:val="23"/>
        </w:rPr>
        <w:t>职能培训。</w:t>
      </w:r>
      <w:r w:rsidRPr="00987D49">
        <w:rPr>
          <w:rFonts w:ascii="Arial" w:eastAsia="宋体" w:hAnsi="Arial" w:cs="Arial"/>
          <w:color w:val="3E3E3E"/>
          <w:kern w:val="0"/>
          <w:sz w:val="23"/>
          <w:szCs w:val="23"/>
        </w:rPr>
        <w:t>最好从与员工最密切的话题开始：胜任自己工作所需要的知识和技能。培训具有强制性。</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lastRenderedPageBreak/>
        <w:t>2.</w:t>
      </w:r>
      <w:r w:rsidRPr="00987D49">
        <w:rPr>
          <w:rFonts w:ascii="Arial" w:eastAsia="宋体" w:hAnsi="Arial" w:cs="Arial"/>
          <w:b/>
          <w:bCs/>
          <w:color w:val="3E3E3E"/>
          <w:kern w:val="0"/>
          <w:sz w:val="23"/>
          <w:szCs w:val="23"/>
        </w:rPr>
        <w:t>管理培训。</w:t>
      </w:r>
      <w:r w:rsidRPr="00987D49">
        <w:rPr>
          <w:rFonts w:ascii="Arial" w:eastAsia="宋体" w:hAnsi="Arial" w:cs="Arial"/>
          <w:color w:val="3E3E3E"/>
          <w:kern w:val="0"/>
          <w:sz w:val="23"/>
          <w:szCs w:val="23"/>
        </w:rPr>
        <w:t>为管理团队设定期望时，管理培训是最佳着手点。这些课程会告诉管理者如何按照你的期望办事。</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3.</w:t>
      </w:r>
      <w:r w:rsidRPr="00987D49">
        <w:rPr>
          <w:rFonts w:ascii="Arial" w:eastAsia="宋体" w:hAnsi="Arial" w:cs="Arial"/>
          <w:b/>
          <w:bCs/>
          <w:color w:val="3E3E3E"/>
          <w:kern w:val="0"/>
          <w:sz w:val="23"/>
          <w:szCs w:val="23"/>
        </w:rPr>
        <w:t>其他培训机会：</w:t>
      </w:r>
      <w:r w:rsidRPr="00987D49">
        <w:rPr>
          <w:rFonts w:ascii="Arial" w:eastAsia="宋体" w:hAnsi="Arial" w:cs="Arial"/>
          <w:color w:val="3E3E3E"/>
          <w:kern w:val="0"/>
          <w:sz w:val="23"/>
          <w:szCs w:val="23"/>
        </w:rPr>
        <w:t>邀请各路精英，分享自己的拿手技能。与谈判、面试和财务等相关的培训不仅能加强公司在这些方面的能力，还能鼓舞员工的的士气。</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管理者只有两种方法可以提高员工的产出：激励和培训。</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可以从朋友的公司挖人吗？</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3"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1.</w:t>
      </w:r>
      <w:r w:rsidRPr="00987D49">
        <w:rPr>
          <w:rFonts w:ascii="Arial" w:eastAsia="宋体" w:hAnsi="Arial" w:cs="Arial"/>
          <w:color w:val="3E3E3E"/>
          <w:kern w:val="0"/>
          <w:sz w:val="23"/>
          <w:szCs w:val="23"/>
        </w:rPr>
        <w:t>除非该员工极其出色，否则你无论如何也不要从朋友的公司挖人。</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2.</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挖人的反身性原则</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：某公司挖走你的几名员工，会让你惊恐震惊，那么你就不应该挖他们公司的任何员工。</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3.</w:t>
      </w:r>
      <w:r w:rsidRPr="00987D49">
        <w:rPr>
          <w:rFonts w:ascii="Arial" w:eastAsia="宋体" w:hAnsi="Arial" w:cs="Arial"/>
          <w:color w:val="3E3E3E"/>
          <w:kern w:val="0"/>
          <w:sz w:val="23"/>
          <w:szCs w:val="23"/>
        </w:rPr>
        <w:t>制定政策：将那些规定未经</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（或高级主管）同意，不得雇佣其员工的公司名单列举出来。在录用前，要保持公开，并与其所在公司的</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进行沟通，对他进行背景调查。</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4.</w:t>
      </w:r>
      <w:r w:rsidRPr="00987D49">
        <w:rPr>
          <w:rFonts w:ascii="Arial" w:eastAsia="宋体" w:hAnsi="Arial" w:cs="Arial"/>
          <w:color w:val="3E3E3E"/>
          <w:kern w:val="0"/>
          <w:sz w:val="23"/>
          <w:szCs w:val="23"/>
        </w:rPr>
        <w:t>当你告诉你的朋友从他公司挖人了，就意味他都不如这名员工对你重要，别指望你们还能继续做朋友。</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noProof/>
          <w:color w:val="3E3E3E"/>
          <w:kern w:val="0"/>
          <w:sz w:val="23"/>
          <w:szCs w:val="23"/>
        </w:rPr>
        <w:drawing>
          <wp:inline distT="0" distB="0" distL="0" distR="0">
            <wp:extent cx="6671310" cy="4359910"/>
            <wp:effectExtent l="0" t="0" r="0" b="2540"/>
            <wp:docPr id="2" name="图片 2" descr="https://mmbiz.qlogo.cn/mmbiz/ZWA3a8h9dUc0l99XpIw1gBuIMdq7HT9pzTEyuPk1LriaNlzTulCFdkB2SQ22jjtH9yjITyDTQ3riaTSD6yEZndhg/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mbiz.qlogo.cn/mmbiz/ZWA3a8h9dUc0l99XpIw1gBuIMdq7HT9pzTEyuPk1LriaNlzTulCFdkB2SQ22jjtH9yjITyDTQ3riaTSD6yEZndhg/0?wx_fmt=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4359910"/>
                    </a:xfrm>
                    <a:prstGeom prst="rect">
                      <a:avLst/>
                    </a:prstGeom>
                    <a:noFill/>
                    <a:ln>
                      <a:noFill/>
                    </a:ln>
                  </pic:spPr>
                </pic:pic>
              </a:graphicData>
            </a:graphic>
          </wp:inline>
        </w:drawing>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如何避免大公司主管难以胜任小公司工作的情况发生？</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4"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第一，在面试过程中将具有破坏性的不匹配情况筛选出来。</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lastRenderedPageBreak/>
        <w:t>雇用一名大公司主管之后，可能会面临两种危险的不匹配情况：节奏不匹配和技能不匹配。你可以询问如下几个问题：</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你上班第一个月会干什么？</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如果答案是要用一个月去适应和了解，那么这样的人不要聘用，因为小公司没有那么多需要了解的。</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这份新工作和你目前的工作有什么不同？</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挑选那些能意识到工作差异的应聘者。</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你为什么要加入一个小公司？</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挑选那些回答是渴望变得更加有创造力的应聘者。</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第二，将新人的融入和面试看得同等重要。积极帮助新人融入公司。</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促使他们积极创造。每日、每周，甚至每天给他们制定目标，确保他们做出相应的贡献。</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确保他们明白自己的职责所在。如果</w:t>
      </w:r>
      <w:r w:rsidRPr="00987D49">
        <w:rPr>
          <w:rFonts w:ascii="Arial" w:eastAsia="宋体" w:hAnsi="Arial" w:cs="Arial"/>
          <w:color w:val="3E3E3E"/>
          <w:kern w:val="0"/>
          <w:sz w:val="23"/>
          <w:szCs w:val="23"/>
        </w:rPr>
        <w:t>30</w:t>
      </w:r>
      <w:r w:rsidRPr="00987D49">
        <w:rPr>
          <w:rFonts w:ascii="Arial" w:eastAsia="宋体" w:hAnsi="Arial" w:cs="Arial"/>
          <w:color w:val="3E3E3E"/>
          <w:kern w:val="0"/>
          <w:sz w:val="23"/>
          <w:szCs w:val="23"/>
        </w:rPr>
        <w:t>天后，你觉得他们还没有掌握情况，就要毫不犹豫地解雇他们。</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把他们放入集体。给他们列一份他们需要认识并向其学习的员工名单，并要求他们提交一份汇报。</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30"/>
          <w:szCs w:val="30"/>
        </w:rPr>
        <w:t>招聘主管：在没有招聘经验的时候，怎样才能招到优秀的人才？</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5"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第一步：知道自己要什么</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亲自体验是获得招聘所需要的所有知识的唯一方式</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引进专家，如果可能，将该领域专家引入到面试环节</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你自己要清楚自己对加入公司的人有什么期许</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第二步：控制招聘流程</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写下你想要的能力，以及你愿意忍受的缺点</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设置检验招聘标准的问答题目</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组成面试小组</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4.</w:t>
      </w:r>
      <w:r w:rsidRPr="00987D49">
        <w:rPr>
          <w:rFonts w:ascii="Arial" w:eastAsia="宋体" w:hAnsi="Arial" w:cs="Arial"/>
          <w:color w:val="3E3E3E"/>
          <w:kern w:val="0"/>
          <w:sz w:val="23"/>
          <w:szCs w:val="23"/>
        </w:rPr>
        <w:t>秘密调查和公开调查</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第三步：单独做决定</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只有</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能全面了解招聘标准，制定招聘标准的基本根据，面试官和应聘者推荐人反馈回来的所有意见，以及各类持股人的相对重要性。</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警惕管理债务</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6" style="width:0;height:1.5pt" o:hralign="center" o:hrstd="t" o:hr="t" fillcolor="#a0a0a0" stroked="f"/>
        </w:pic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当你牺牲掉代价高昂的长期利益、作出权宜的短期管理决定之时，就会发生管理债务。</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以下是创业公司比较常见的三种管理债务：</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一山容二虎</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lastRenderedPageBreak/>
        <w:t>2.</w:t>
      </w:r>
      <w:r w:rsidRPr="00987D49">
        <w:rPr>
          <w:rFonts w:ascii="Arial" w:eastAsia="宋体" w:hAnsi="Arial" w:cs="Arial"/>
          <w:color w:val="3E3E3E"/>
          <w:kern w:val="0"/>
          <w:sz w:val="23"/>
          <w:szCs w:val="23"/>
        </w:rPr>
        <w:t>为了留住你想要的员工而给予过度补偿。</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缺乏绩效管理机制或员工反馈机制。</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30"/>
          <w:szCs w:val="30"/>
        </w:rPr>
        <w:t>如何最大限度地减少办公室政治？</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7" style="width:0;height:1.5pt" o:hralign="center" o:hrstd="t" o:hr="t" fillcolor="#a0a0a0" stroked="f"/>
        </w:pic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选拔员工时要衡量对方野心有多大。要注意警惕那些只关注个人成就而将公司利益置之不顾的求职者。当一个人总是说</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我</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，而不是</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我们</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；或者用</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玩</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这样的词对待工作时，他的野心就是不合适的。</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建立严格的流程来防范办公室政治，并认真执行。尤其要关注以下三个领域：</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业绩评估与业绩奖励。</w:t>
      </w:r>
      <w:r w:rsidRPr="00987D49">
        <w:rPr>
          <w:rFonts w:ascii="Arial" w:eastAsia="宋体" w:hAnsi="Arial" w:cs="Arial"/>
          <w:color w:val="3E3E3E"/>
          <w:kern w:val="0"/>
          <w:sz w:val="23"/>
          <w:szCs w:val="23"/>
        </w:rPr>
        <w:t>通过开展严谨规范的绩效管理和薪酬核定，可以确保员工收入和公司盈利之间达到尽可能高的一致性。</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机构设置和职权划分。</w:t>
      </w:r>
      <w:r w:rsidRPr="00987D49">
        <w:rPr>
          <w:rFonts w:ascii="Arial" w:eastAsia="宋体" w:hAnsi="Arial" w:cs="Arial"/>
          <w:color w:val="3E3E3E"/>
          <w:kern w:val="0"/>
          <w:sz w:val="23"/>
          <w:szCs w:val="23"/>
        </w:rPr>
        <w:t>定期考量公司的机构设置，搜集所需信息，果断作出决策并立即执行。</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员工提拔。</w:t>
      </w:r>
      <w:r w:rsidRPr="00987D49">
        <w:rPr>
          <w:rFonts w:ascii="Arial" w:eastAsia="宋体" w:hAnsi="Arial" w:cs="Arial"/>
          <w:color w:val="3E3E3E"/>
          <w:kern w:val="0"/>
          <w:sz w:val="23"/>
          <w:szCs w:val="23"/>
        </w:rPr>
        <w:t>创建一套正式、公开且合理的提拔机制。</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noProof/>
          <w:color w:val="3E3E3E"/>
          <w:kern w:val="0"/>
          <w:sz w:val="23"/>
          <w:szCs w:val="23"/>
        </w:rPr>
        <w:drawing>
          <wp:inline distT="0" distB="0" distL="0" distR="0">
            <wp:extent cx="6671310" cy="5245100"/>
            <wp:effectExtent l="0" t="0" r="0" b="0"/>
            <wp:docPr id="1" name="图片 1" descr="https://mmbiz.qlogo.cn/mmbiz/ZWA3a8h9dUc0l99XpIw1gBuIMdq7HT9pIfLcYkVicSKIY5dwsDA4rtwiafZQDXFkvNibkMvHGck5LJE1XcHtT9hJw/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mbiz.qlogo.cn/mmbiz/ZWA3a8h9dUc0l99XpIw1gBuIMdq7HT9pIfLcYkVicSKIY5dwsDA4rtwiafZQDXFkvNibkMvHGck5LJE1XcHtT9hJw/0?wx_fmt=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1310" cy="5245100"/>
                    </a:xfrm>
                    <a:prstGeom prst="rect">
                      <a:avLst/>
                    </a:prstGeom>
                    <a:noFill/>
                    <a:ln>
                      <a:noFill/>
                    </a:ln>
                  </pic:spPr>
                </pic:pic>
              </a:graphicData>
            </a:graphic>
          </wp:inline>
        </w:drawing>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打造企业文化</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lastRenderedPageBreak/>
        <w:pict>
          <v:rect id="_x0000_i1038"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23"/>
          <w:szCs w:val="23"/>
        </w:rPr>
        <w:t>为什么要营造企业文化？</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对于新创业的科技公司而言，当务之急是研发产品。在此基础之上，抓紧时间抢占市场。而企业文化的的存在有助于你实现上述两个目标。</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在公司的发展进程中，它能帮你弘扬公司的核心价值观，使你的公司成为更理想的工作场所，成为更有前景的企业。</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最重要的是，凭借充满人文关怀的企业文化，你和你的下属会心甘情愿地为公司发展奉献自己的心血与汗水。</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23"/>
          <w:szCs w:val="23"/>
        </w:rPr>
        <w:t>企业文化是关于如何设计一种工作方式，使企业实现以下目标：</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让你的公司独树一帜</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保证重要的生产标准得以贯彻，如</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让顾客满意</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或者</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让产品出众</w:t>
      </w:r>
      <w:r w:rsidRPr="00987D49">
        <w:rPr>
          <w:rFonts w:ascii="Arial" w:eastAsia="宋体" w:hAnsi="Arial" w:cs="Arial"/>
          <w:color w:val="3E3E3E"/>
          <w:kern w:val="0"/>
          <w:sz w:val="23"/>
          <w:szCs w:val="23"/>
        </w:rPr>
        <w:t>”</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帮助你挑选那些有助于你实现目标的员工</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最理想的做法是从细枝末节入手。这些细节要足够小，能够身体力行，又要足够重要，能够影响员工们今后的行为方式。你需要强大的企业文化来改变大家的工作状态。比如亚马逊的</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以门当桌</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或者作者创建的</w:t>
      </w: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分钟</w:t>
      </w:r>
      <w:r w:rsidRPr="00987D49">
        <w:rPr>
          <w:rFonts w:ascii="Arial" w:eastAsia="宋体" w:hAnsi="Arial" w:cs="Arial"/>
          <w:color w:val="3E3E3E"/>
          <w:kern w:val="0"/>
          <w:sz w:val="23"/>
          <w:szCs w:val="23"/>
        </w:rPr>
        <w:t>10</w:t>
      </w:r>
      <w:r w:rsidRPr="00987D49">
        <w:rPr>
          <w:rFonts w:ascii="Arial" w:eastAsia="宋体" w:hAnsi="Arial" w:cs="Arial"/>
          <w:color w:val="3E3E3E"/>
          <w:kern w:val="0"/>
          <w:sz w:val="23"/>
          <w:szCs w:val="23"/>
        </w:rPr>
        <w:t>美元</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文化，扎克伯格的</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快速行动，打破常规</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都是良好企业文化的典范。允许带狗上班，或者在办公室设立</w:t>
      </w:r>
      <w:r w:rsidRPr="00987D49">
        <w:rPr>
          <w:rFonts w:ascii="Arial" w:eastAsia="宋体" w:hAnsi="Arial" w:cs="Arial"/>
          <w:color w:val="3E3E3E"/>
          <w:kern w:val="0"/>
          <w:sz w:val="23"/>
          <w:szCs w:val="23"/>
        </w:rPr>
        <w:t>spa</w:t>
      </w:r>
      <w:r w:rsidRPr="00987D49">
        <w:rPr>
          <w:rFonts w:ascii="Arial" w:eastAsia="宋体" w:hAnsi="Arial" w:cs="Arial"/>
          <w:color w:val="3E3E3E"/>
          <w:kern w:val="0"/>
          <w:sz w:val="23"/>
          <w:szCs w:val="23"/>
        </w:rPr>
        <w:t>与企业文化无关，因为它无助于建立一种核心价值观来推动公司的发展。</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如何成为优秀的</w:t>
      </w:r>
      <w:r w:rsidRPr="00987D49">
        <w:rPr>
          <w:rFonts w:ascii="Arial" w:eastAsia="宋体" w:hAnsi="Arial" w:cs="Arial"/>
          <w:b/>
          <w:bCs/>
          <w:color w:val="FFC000"/>
          <w:kern w:val="0"/>
          <w:sz w:val="30"/>
          <w:szCs w:val="30"/>
        </w:rPr>
        <w:t>CEO</w:t>
      </w:r>
      <w:r w:rsidRPr="00987D49">
        <w:rPr>
          <w:rFonts w:ascii="Arial" w:eastAsia="宋体" w:hAnsi="Arial" w:cs="Arial"/>
          <w:b/>
          <w:bCs/>
          <w:color w:val="FFC000"/>
          <w:kern w:val="0"/>
          <w:sz w:val="30"/>
          <w:szCs w:val="30"/>
        </w:rPr>
        <w:t>？</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39" style="width:0;height:1.5pt" o:hralign="center" o:hrstd="t" o:hr="t" fillcolor="#a0a0a0" stroked="f"/>
        </w:pic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一个</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最难做到的，就是对自己内心的控制。在重压之下，</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往往有两种错误观点，</w:t>
      </w: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都是我的错；</w:t>
      </w: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和我没关系。其实最理想的状态是既要雷厉风行，又要保持理性。果断出手，快刀斩乱麻。很多时候，你都需要单独作战。安抚神经最佳的方法是：多交朋友；把想法写出来；盯着路，别看墙。不抛弃不放弃是</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最重要的特质。</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23"/>
          <w:szCs w:val="23"/>
        </w:rPr>
        <w:t>优秀领导者有三种特质：</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1.</w:t>
      </w:r>
      <w:r w:rsidRPr="00987D49">
        <w:rPr>
          <w:rFonts w:ascii="Arial" w:eastAsia="宋体" w:hAnsi="Arial" w:cs="Arial"/>
          <w:b/>
          <w:bCs/>
          <w:color w:val="3E3E3E"/>
          <w:kern w:val="0"/>
          <w:sz w:val="23"/>
          <w:szCs w:val="23"/>
        </w:rPr>
        <w:t>勾画蓝图的能力：</w:t>
      </w:r>
      <w:r w:rsidRPr="00987D49">
        <w:rPr>
          <w:rFonts w:ascii="Arial" w:eastAsia="宋体" w:hAnsi="Arial" w:cs="Arial"/>
          <w:color w:val="3E3E3E"/>
          <w:kern w:val="0"/>
          <w:sz w:val="23"/>
          <w:szCs w:val="23"/>
        </w:rPr>
        <w:t>史蒂夫</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乔布斯特质。</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尤其体现在领导者在公司的逆境中仍能凭借令人折服的发展蓝图让大家留下来。</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2.</w:t>
      </w:r>
      <w:r w:rsidRPr="00987D49">
        <w:rPr>
          <w:rFonts w:ascii="Arial" w:eastAsia="宋体" w:hAnsi="Arial" w:cs="Arial"/>
          <w:b/>
          <w:bCs/>
          <w:color w:val="3E3E3E"/>
          <w:kern w:val="0"/>
          <w:sz w:val="23"/>
          <w:szCs w:val="23"/>
        </w:rPr>
        <w:t>让他人追随你的能力：</w:t>
      </w:r>
      <w:r w:rsidRPr="00987D49">
        <w:rPr>
          <w:rFonts w:ascii="Arial" w:eastAsia="宋体" w:hAnsi="Arial" w:cs="Arial"/>
          <w:color w:val="3E3E3E"/>
          <w:kern w:val="0"/>
          <w:sz w:val="23"/>
          <w:szCs w:val="23"/>
        </w:rPr>
        <w:t>比尔</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坎贝尔特质</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真正出色的领导者会营造一种以员工为中心的工作氛围。众多员工凭借一种主人翁精神，一心一意为公司做贡献。</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3.</w:t>
      </w:r>
      <w:r w:rsidRPr="00987D49">
        <w:rPr>
          <w:rFonts w:ascii="Arial" w:eastAsia="宋体" w:hAnsi="Arial" w:cs="Arial"/>
          <w:b/>
          <w:bCs/>
          <w:color w:val="3E3E3E"/>
          <w:kern w:val="0"/>
          <w:sz w:val="23"/>
          <w:szCs w:val="23"/>
        </w:rPr>
        <w:t>实现理想和抱负的能力：</w:t>
      </w:r>
      <w:r w:rsidRPr="00987D49">
        <w:rPr>
          <w:rFonts w:ascii="Arial" w:eastAsia="宋体" w:hAnsi="Arial" w:cs="Arial"/>
          <w:color w:val="3E3E3E"/>
          <w:kern w:val="0"/>
          <w:sz w:val="23"/>
          <w:szCs w:val="23"/>
        </w:rPr>
        <w:t>安迪</w:t>
      </w:r>
      <w:r w:rsidRPr="00987D49">
        <w:rPr>
          <w:rFonts w:ascii="Arial" w:eastAsia="宋体" w:hAnsi="Arial" w:cs="Arial"/>
          <w:color w:val="3E3E3E"/>
          <w:kern w:val="0"/>
          <w:sz w:val="23"/>
          <w:szCs w:val="23"/>
        </w:rPr>
        <w:t>·</w:t>
      </w:r>
      <w:r w:rsidRPr="00987D49">
        <w:rPr>
          <w:rFonts w:ascii="Arial" w:eastAsia="宋体" w:hAnsi="Arial" w:cs="Arial"/>
          <w:color w:val="3E3E3E"/>
          <w:kern w:val="0"/>
          <w:sz w:val="23"/>
          <w:szCs w:val="23"/>
        </w:rPr>
        <w:t>特鲁夫特质</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领导者本身要具有能使员工信服的能力。</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这三种特质都是能够学会的，而且其中一种特别强就能够获得员工的信任。</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30"/>
          <w:szCs w:val="30"/>
        </w:rPr>
        <w:t>CEO</w:t>
      </w:r>
      <w:r w:rsidRPr="00987D49">
        <w:rPr>
          <w:rFonts w:ascii="Arial" w:eastAsia="宋体" w:hAnsi="Arial" w:cs="Arial"/>
          <w:b/>
          <w:bCs/>
          <w:color w:val="3E3E3E"/>
          <w:kern w:val="0"/>
          <w:sz w:val="30"/>
          <w:szCs w:val="30"/>
        </w:rPr>
        <w:t>如何给出反馈？</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40"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三明治反馈法</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lastRenderedPageBreak/>
        <w:t>对新手而言是很有效且常用的反馈策略，可以使你的反馈对事不对人，非常适用于低级别的员工。但是也会存在过于正式，多次使用后显得不那么真诚甚至适得其反的结果。</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基本概念：如果你在一开始先表扬（第一片面包），人们会更容易接受你的反馈。接下来给出那些令他们不快的信息（批评），最后再提醒他们你有多看中他们的优点（第二片面包）。</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有效反馈的六个关键点：</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真实可信。</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出发点正确。</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对事不对人。</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4.</w:t>
      </w:r>
      <w:r w:rsidRPr="00987D49">
        <w:rPr>
          <w:rFonts w:ascii="Arial" w:eastAsia="宋体" w:hAnsi="Arial" w:cs="Arial"/>
          <w:color w:val="3E3E3E"/>
          <w:kern w:val="0"/>
          <w:sz w:val="23"/>
          <w:szCs w:val="23"/>
        </w:rPr>
        <w:t>不要在同事面前玩弄一个人。</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5.</w:t>
      </w:r>
      <w:r w:rsidRPr="00987D49">
        <w:rPr>
          <w:rFonts w:ascii="Arial" w:eastAsia="宋体" w:hAnsi="Arial" w:cs="Arial"/>
          <w:color w:val="3E3E3E"/>
          <w:kern w:val="0"/>
          <w:sz w:val="23"/>
          <w:szCs w:val="23"/>
        </w:rPr>
        <w:t>反馈因人而异。</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6.</w:t>
      </w:r>
      <w:r w:rsidRPr="00987D49">
        <w:rPr>
          <w:rFonts w:ascii="Arial" w:eastAsia="宋体" w:hAnsi="Arial" w:cs="Arial"/>
          <w:color w:val="3E3E3E"/>
          <w:kern w:val="0"/>
          <w:sz w:val="23"/>
          <w:szCs w:val="23"/>
        </w:rPr>
        <w:t>直截了当，但不刻薄。</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反馈应该是对话，而非独白</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你的目的应当是通过反馈来开启对话，而非终结对话。鼓励人们质疑你的判断，批驳你的观点。一定要足够开明，以便及时发现自己的错误。</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高频率反馈</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作为</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，你几乎应当对每件事都有一个自己的看法，并让人们知道你的想法。</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FFC000"/>
          <w:kern w:val="0"/>
          <w:sz w:val="30"/>
          <w:szCs w:val="30"/>
        </w:rPr>
        <w:t>如何评估</w:t>
      </w:r>
      <w:r w:rsidRPr="00987D49">
        <w:rPr>
          <w:rFonts w:ascii="Arial" w:eastAsia="宋体" w:hAnsi="Arial" w:cs="Arial"/>
          <w:b/>
          <w:bCs/>
          <w:color w:val="FFC000"/>
          <w:kern w:val="0"/>
          <w:sz w:val="30"/>
          <w:szCs w:val="30"/>
        </w:rPr>
        <w:t>CEO</w:t>
      </w:r>
      <w:r w:rsidRPr="00987D49">
        <w:rPr>
          <w:rFonts w:ascii="Arial" w:eastAsia="宋体" w:hAnsi="Arial" w:cs="Arial"/>
          <w:b/>
          <w:bCs/>
          <w:color w:val="FFC000"/>
          <w:kern w:val="0"/>
          <w:sz w:val="30"/>
          <w:szCs w:val="30"/>
        </w:rPr>
        <w:t>？</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41" style="width:0;height:1.5pt" o:hralign="center" o:hrstd="t" o:hr="t" fillcolor="#a0a0a0" stroked="f"/>
        </w:pic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w:t>
      </w:r>
      <w:r w:rsidRPr="00987D49">
        <w:rPr>
          <w:rFonts w:ascii="Arial" w:eastAsia="宋体" w:hAnsi="Arial" w:cs="Arial"/>
          <w:b/>
          <w:bCs/>
          <w:color w:val="3E3E3E"/>
          <w:kern w:val="0"/>
          <w:sz w:val="23"/>
          <w:szCs w:val="23"/>
        </w:rPr>
        <w:t>1</w:t>
      </w:r>
      <w:r w:rsidRPr="00987D49">
        <w:rPr>
          <w:rFonts w:ascii="Arial" w:eastAsia="宋体" w:hAnsi="Arial" w:cs="Arial"/>
          <w:b/>
          <w:bCs/>
          <w:color w:val="3E3E3E"/>
          <w:kern w:val="0"/>
          <w:sz w:val="23"/>
          <w:szCs w:val="23"/>
        </w:rPr>
        <w:t>）</w:t>
      </w:r>
      <w:r w:rsidRPr="00987D49">
        <w:rPr>
          <w:rFonts w:ascii="Arial" w:eastAsia="宋体" w:hAnsi="Arial" w:cs="Arial"/>
          <w:b/>
          <w:bCs/>
          <w:color w:val="3E3E3E"/>
          <w:kern w:val="0"/>
          <w:sz w:val="23"/>
          <w:szCs w:val="23"/>
        </w:rPr>
        <w:t>CEO</w:t>
      </w:r>
      <w:r w:rsidRPr="00987D49">
        <w:rPr>
          <w:rFonts w:ascii="Arial" w:eastAsia="宋体" w:hAnsi="Arial" w:cs="Arial"/>
          <w:b/>
          <w:bCs/>
          <w:color w:val="3E3E3E"/>
          <w:kern w:val="0"/>
          <w:sz w:val="23"/>
          <w:szCs w:val="23"/>
        </w:rPr>
        <w:t>是否知道该做什么？</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发展战略与发展蓝图。</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有责任构建应该每位员工都能参与的发展环境，并清晰地规划公司的发展蓝图。</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制定决策。优秀的</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会通过巧妙的策略来搜集必要信息，以便在制定决策时派上用场。</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w:t>
      </w:r>
      <w:r w:rsidRPr="00987D49">
        <w:rPr>
          <w:rFonts w:ascii="Arial" w:eastAsia="宋体" w:hAnsi="Arial" w:cs="Arial"/>
          <w:b/>
          <w:bCs/>
          <w:color w:val="3E3E3E"/>
          <w:kern w:val="0"/>
          <w:sz w:val="23"/>
          <w:szCs w:val="23"/>
        </w:rPr>
        <w:t>2</w:t>
      </w:r>
      <w:r w:rsidRPr="00987D49">
        <w:rPr>
          <w:rFonts w:ascii="Arial" w:eastAsia="宋体" w:hAnsi="Arial" w:cs="Arial"/>
          <w:b/>
          <w:bCs/>
          <w:color w:val="3E3E3E"/>
          <w:kern w:val="0"/>
          <w:sz w:val="23"/>
          <w:szCs w:val="23"/>
        </w:rPr>
        <w:t>）</w:t>
      </w:r>
      <w:r w:rsidRPr="00987D49">
        <w:rPr>
          <w:rFonts w:ascii="Arial" w:eastAsia="宋体" w:hAnsi="Arial" w:cs="Arial"/>
          <w:b/>
          <w:bCs/>
          <w:color w:val="3E3E3E"/>
          <w:kern w:val="0"/>
          <w:sz w:val="23"/>
          <w:szCs w:val="23"/>
        </w:rPr>
        <w:t>CEO</w:t>
      </w:r>
      <w:r w:rsidRPr="00987D49">
        <w:rPr>
          <w:rFonts w:ascii="Arial" w:eastAsia="宋体" w:hAnsi="Arial" w:cs="Arial"/>
          <w:b/>
          <w:bCs/>
          <w:color w:val="3E3E3E"/>
          <w:kern w:val="0"/>
          <w:sz w:val="23"/>
          <w:szCs w:val="23"/>
        </w:rPr>
        <w:t>是否能让公司按他的意愿行事？</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1.CEO</w:t>
      </w:r>
      <w:r w:rsidRPr="00987D49">
        <w:rPr>
          <w:rFonts w:ascii="Arial" w:eastAsia="宋体" w:hAnsi="Arial" w:cs="Arial"/>
          <w:color w:val="3E3E3E"/>
          <w:kern w:val="0"/>
          <w:sz w:val="23"/>
          <w:szCs w:val="23"/>
        </w:rPr>
        <w:t>要具有领导才能，并掌握丰富的运作技巧，才能确保决策得以顺利执行。</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2.CEO</w:t>
      </w:r>
      <w:r w:rsidRPr="00987D49">
        <w:rPr>
          <w:rFonts w:ascii="Arial" w:eastAsia="宋体" w:hAnsi="Arial" w:cs="Arial"/>
          <w:color w:val="3E3E3E"/>
          <w:kern w:val="0"/>
          <w:sz w:val="23"/>
          <w:szCs w:val="23"/>
        </w:rPr>
        <w:t>带领的是世界一流的团队吗？优秀的</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经常会通过评估来确保这支队伍的素质。同时，</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的能力决定员工队伍的素质。</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3.</w:t>
      </w:r>
      <w:r w:rsidRPr="00987D49">
        <w:rPr>
          <w:rFonts w:ascii="Arial" w:eastAsia="宋体" w:hAnsi="Arial" w:cs="Arial"/>
          <w:color w:val="3E3E3E"/>
          <w:kern w:val="0"/>
          <w:sz w:val="23"/>
          <w:szCs w:val="23"/>
        </w:rPr>
        <w:t>员工为公司做贡献的难度有多大？这是评判</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能否有效地管理公司的重要评判标准。</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23"/>
          <w:szCs w:val="23"/>
        </w:rPr>
        <w:t>（</w:t>
      </w:r>
      <w:r w:rsidRPr="00987D49">
        <w:rPr>
          <w:rFonts w:ascii="Arial" w:eastAsia="宋体" w:hAnsi="Arial" w:cs="Arial"/>
          <w:b/>
          <w:bCs/>
          <w:color w:val="3E3E3E"/>
          <w:kern w:val="0"/>
          <w:sz w:val="23"/>
          <w:szCs w:val="23"/>
        </w:rPr>
        <w:t>3</w:t>
      </w:r>
      <w:r w:rsidRPr="00987D49">
        <w:rPr>
          <w:rFonts w:ascii="Arial" w:eastAsia="宋体" w:hAnsi="Arial" w:cs="Arial"/>
          <w:b/>
          <w:bCs/>
          <w:color w:val="3E3E3E"/>
          <w:kern w:val="0"/>
          <w:sz w:val="23"/>
          <w:szCs w:val="23"/>
        </w:rPr>
        <w:t>）</w:t>
      </w:r>
      <w:r w:rsidRPr="00987D49">
        <w:rPr>
          <w:rFonts w:ascii="Arial" w:eastAsia="宋体" w:hAnsi="Arial" w:cs="Arial"/>
          <w:b/>
          <w:bCs/>
          <w:color w:val="3E3E3E"/>
          <w:kern w:val="0"/>
          <w:sz w:val="23"/>
          <w:szCs w:val="23"/>
        </w:rPr>
        <w:t>CEO</w:t>
      </w:r>
      <w:r w:rsidRPr="00987D49">
        <w:rPr>
          <w:rFonts w:ascii="Arial" w:eastAsia="宋体" w:hAnsi="Arial" w:cs="Arial"/>
          <w:b/>
          <w:bCs/>
          <w:color w:val="3E3E3E"/>
          <w:kern w:val="0"/>
          <w:sz w:val="23"/>
          <w:szCs w:val="23"/>
        </w:rPr>
        <w:t>是否能就既定目标取得理想的结果？</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1.</w:t>
      </w:r>
      <w:r w:rsidRPr="00987D49">
        <w:rPr>
          <w:rFonts w:ascii="Arial" w:eastAsia="宋体" w:hAnsi="Arial" w:cs="Arial"/>
          <w:color w:val="3E3E3E"/>
          <w:kern w:val="0"/>
          <w:sz w:val="23"/>
          <w:szCs w:val="23"/>
        </w:rPr>
        <w:t>基于目标衡量业绩时，首先要确保目标的正确性。</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2.</w:t>
      </w:r>
      <w:r w:rsidRPr="00987D49">
        <w:rPr>
          <w:rFonts w:ascii="Arial" w:eastAsia="宋体" w:hAnsi="Arial" w:cs="Arial"/>
          <w:color w:val="3E3E3E"/>
          <w:kern w:val="0"/>
          <w:sz w:val="23"/>
          <w:szCs w:val="23"/>
        </w:rPr>
        <w:t>衡量</w:t>
      </w:r>
      <w:r w:rsidRPr="00987D49">
        <w:rPr>
          <w:rFonts w:ascii="Arial" w:eastAsia="宋体" w:hAnsi="Arial" w:cs="Arial"/>
          <w:color w:val="3E3E3E"/>
          <w:kern w:val="0"/>
          <w:sz w:val="23"/>
          <w:szCs w:val="23"/>
        </w:rPr>
        <w:t>CEO</w:t>
      </w:r>
      <w:r w:rsidRPr="00987D49">
        <w:rPr>
          <w:rFonts w:ascii="Arial" w:eastAsia="宋体" w:hAnsi="Arial" w:cs="Arial"/>
          <w:color w:val="3E3E3E"/>
          <w:kern w:val="0"/>
          <w:sz w:val="23"/>
          <w:szCs w:val="23"/>
        </w:rPr>
        <w:t>的业绩时应该以他所在的公司的发展机遇为基础。</w:t>
      </w:r>
    </w:p>
    <w:p w:rsidR="00987D49" w:rsidRPr="00987D49" w:rsidRDefault="00987D49" w:rsidP="00987D49">
      <w:pPr>
        <w:widowControl/>
        <w:shd w:val="clear" w:color="auto" w:fill="FFFFFF"/>
        <w:jc w:val="left"/>
        <w:rPr>
          <w:rFonts w:ascii="Arial" w:eastAsia="宋体" w:hAnsi="Arial" w:cs="Arial"/>
          <w:color w:val="3E3E3E"/>
          <w:kern w:val="0"/>
          <w:sz w:val="23"/>
          <w:szCs w:val="23"/>
        </w:rPr>
      </w:pPr>
      <w:r w:rsidRPr="00987D49">
        <w:rPr>
          <w:rFonts w:ascii="Arial" w:eastAsia="宋体" w:hAnsi="Arial" w:cs="Arial"/>
          <w:b/>
          <w:bCs/>
          <w:color w:val="3E3E3E"/>
          <w:kern w:val="0"/>
          <w:sz w:val="30"/>
          <w:szCs w:val="30"/>
        </w:rPr>
        <w:t>最后的话</w:t>
      </w:r>
    </w:p>
    <w:p w:rsidR="00987D49" w:rsidRPr="00987D49" w:rsidRDefault="00987D49" w:rsidP="00987D49">
      <w:pPr>
        <w:widowControl/>
        <w:shd w:val="clear" w:color="auto" w:fill="FFFFFF"/>
        <w:spacing w:line="384" w:lineRule="atLeast"/>
        <w:jc w:val="left"/>
        <w:rPr>
          <w:rFonts w:ascii="Helvetica" w:eastAsia="宋体" w:hAnsi="Helvetica" w:cs="Helvetica"/>
          <w:color w:val="3E3E3E"/>
          <w:kern w:val="0"/>
          <w:sz w:val="24"/>
          <w:szCs w:val="24"/>
        </w:rPr>
      </w:pPr>
      <w:r w:rsidRPr="00987D49">
        <w:rPr>
          <w:rFonts w:ascii="Helvetica" w:eastAsia="宋体" w:hAnsi="Helvetica" w:cs="Helvetica"/>
          <w:color w:val="3E3E3E"/>
          <w:kern w:val="0"/>
          <w:sz w:val="24"/>
          <w:szCs w:val="24"/>
        </w:rPr>
        <w:pict>
          <v:rect id="_x0000_i1042" style="width:0;height:1.5pt" o:hralign="center" o:hrstd="t" o:hr="t" fillcolor="#a0a0a0" stroked="f"/>
        </w:pic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lastRenderedPageBreak/>
        <w:t>作者坦率、直接，承认创业是难以想象的孤独过程，并给出了在顺境和逆境中管理团队的指导意见，生动精辟，毫无套话废话。用自己的亲身经历，权威地揭开了创业华丽外衣下的真相。</w:t>
      </w:r>
    </w:p>
    <w:p w:rsidR="00987D49" w:rsidRPr="00987D49" w:rsidRDefault="00987D49" w:rsidP="00987D49">
      <w:pPr>
        <w:widowControl/>
        <w:shd w:val="clear" w:color="auto" w:fill="FFFFFF"/>
        <w:spacing w:before="75" w:after="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如果你对创建、发展或领导一家伟大的公司感兴趣，《创业维艰》是一本必读书，是极有价值的宝贵资源，并且也是一部生动有趣、富有洞见的读物。</w:t>
      </w:r>
    </w:p>
    <w:p w:rsidR="00987D49" w:rsidRPr="00987D49" w:rsidRDefault="00987D49" w:rsidP="00987D49">
      <w:pPr>
        <w:widowControl/>
        <w:shd w:val="clear" w:color="auto" w:fill="FFFFFF"/>
        <w:spacing w:before="75"/>
        <w:jc w:val="left"/>
        <w:rPr>
          <w:rFonts w:ascii="Arial" w:eastAsia="宋体" w:hAnsi="Arial" w:cs="Arial"/>
          <w:color w:val="3E3E3E"/>
          <w:kern w:val="0"/>
          <w:sz w:val="23"/>
          <w:szCs w:val="23"/>
        </w:rPr>
      </w:pPr>
      <w:r w:rsidRPr="00987D49">
        <w:rPr>
          <w:rFonts w:ascii="Arial" w:eastAsia="宋体" w:hAnsi="Arial" w:cs="Arial"/>
          <w:color w:val="3E3E3E"/>
          <w:kern w:val="0"/>
          <w:sz w:val="23"/>
          <w:szCs w:val="23"/>
        </w:rPr>
        <w:t>（本书中有大量精彩故事和案例，推荐阅读原文）</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AB"/>
    <w:rsid w:val="000E0DE8"/>
    <w:rsid w:val="001761B9"/>
    <w:rsid w:val="00262D8F"/>
    <w:rsid w:val="003E16CF"/>
    <w:rsid w:val="004355B0"/>
    <w:rsid w:val="004A1B55"/>
    <w:rsid w:val="007F518F"/>
    <w:rsid w:val="00881C95"/>
    <w:rsid w:val="00945DB0"/>
    <w:rsid w:val="00967D05"/>
    <w:rsid w:val="00987D49"/>
    <w:rsid w:val="00BB1455"/>
    <w:rsid w:val="00C85283"/>
    <w:rsid w:val="00DA57AB"/>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81FC0-D58A-4CDD-91BD-424FD349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987D4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987D49"/>
    <w:rPr>
      <w:rFonts w:ascii="宋体" w:eastAsia="宋体" w:hAnsi="宋体" w:cs="宋体"/>
      <w:b/>
      <w:bCs/>
      <w:kern w:val="0"/>
      <w:sz w:val="36"/>
      <w:szCs w:val="36"/>
    </w:rPr>
  </w:style>
  <w:style w:type="character" w:styleId="a3">
    <w:name w:val="Emphasis"/>
    <w:basedOn w:val="a0"/>
    <w:uiPriority w:val="20"/>
    <w:qFormat/>
    <w:rsid w:val="00987D49"/>
    <w:rPr>
      <w:i/>
      <w:iCs/>
    </w:rPr>
  </w:style>
  <w:style w:type="character" w:customStyle="1" w:styleId="apple-converted-space">
    <w:name w:val="apple-converted-space"/>
    <w:basedOn w:val="a0"/>
    <w:rsid w:val="00987D49"/>
  </w:style>
  <w:style w:type="paragraph" w:styleId="a4">
    <w:name w:val="Normal (Web)"/>
    <w:basedOn w:val="a"/>
    <w:uiPriority w:val="99"/>
    <w:semiHidden/>
    <w:unhideWhenUsed/>
    <w:rsid w:val="00987D4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987D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479707">
      <w:bodyDiv w:val="1"/>
      <w:marLeft w:val="0"/>
      <w:marRight w:val="0"/>
      <w:marTop w:val="0"/>
      <w:marBottom w:val="0"/>
      <w:divBdr>
        <w:top w:val="none" w:sz="0" w:space="0" w:color="auto"/>
        <w:left w:val="none" w:sz="0" w:space="0" w:color="auto"/>
        <w:bottom w:val="none" w:sz="0" w:space="0" w:color="auto"/>
        <w:right w:val="none" w:sz="0" w:space="0" w:color="auto"/>
      </w:divBdr>
      <w:divsChild>
        <w:div w:id="688875265">
          <w:marLeft w:val="225"/>
          <w:marRight w:val="225"/>
          <w:marTop w:val="150"/>
          <w:marBottom w:val="225"/>
          <w:divBdr>
            <w:top w:val="none" w:sz="0" w:space="0" w:color="auto"/>
            <w:left w:val="none" w:sz="0" w:space="0" w:color="auto"/>
            <w:bottom w:val="none" w:sz="0" w:space="0" w:color="auto"/>
            <w:right w:val="none" w:sz="0" w:space="0" w:color="auto"/>
          </w:divBdr>
          <w:divsChild>
            <w:div w:id="1657758167">
              <w:marLeft w:val="0"/>
              <w:marRight w:val="0"/>
              <w:marTop w:val="0"/>
              <w:marBottom w:val="150"/>
              <w:divBdr>
                <w:top w:val="none" w:sz="0" w:space="0" w:color="auto"/>
                <w:left w:val="none" w:sz="0" w:space="0" w:color="auto"/>
                <w:bottom w:val="none" w:sz="0" w:space="0" w:color="auto"/>
                <w:right w:val="none" w:sz="0" w:space="0" w:color="auto"/>
              </w:divBdr>
            </w:div>
          </w:divsChild>
        </w:div>
        <w:div w:id="1221592428">
          <w:marLeft w:val="0"/>
          <w:marRight w:val="0"/>
          <w:marTop w:val="0"/>
          <w:marBottom w:val="0"/>
          <w:divBdr>
            <w:top w:val="none" w:sz="0" w:space="0" w:color="auto"/>
            <w:left w:val="none" w:sz="0" w:space="0" w:color="auto"/>
            <w:bottom w:val="none" w:sz="0" w:space="0" w:color="auto"/>
            <w:right w:val="none" w:sz="0" w:space="0" w:color="auto"/>
          </w:divBdr>
        </w:div>
        <w:div w:id="1717387964">
          <w:marLeft w:val="225"/>
          <w:marRight w:val="225"/>
          <w:marTop w:val="150"/>
          <w:marBottom w:val="225"/>
          <w:divBdr>
            <w:top w:val="none" w:sz="0" w:space="0" w:color="auto"/>
            <w:left w:val="none" w:sz="0" w:space="0" w:color="auto"/>
            <w:bottom w:val="none" w:sz="0" w:space="0" w:color="auto"/>
            <w:right w:val="none" w:sz="0" w:space="0" w:color="auto"/>
          </w:divBdr>
          <w:divsChild>
            <w:div w:id="1204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883</Words>
  <Characters>5037</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2016-06-17T10:22:00Z</dcterms:created>
  <dcterms:modified xsi:type="dcterms:W3CDTF">2016-06-17T10:22:00Z</dcterms:modified>
</cp:coreProperties>
</file>